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504"/>
        <w:gridCol w:w="4500"/>
        <w:gridCol w:w="180"/>
      </w:tblGrid>
      <w:tr w:rsidR="00065506" w:rsidRPr="00065506" w:rsidTr="0078705E">
        <w:trPr>
          <w:trHeight w:val="2448"/>
        </w:trPr>
        <w:tc>
          <w:tcPr>
            <w:tcW w:w="4616" w:type="dxa"/>
          </w:tcPr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  <w:spacing w:val="-20"/>
              </w:rPr>
              <w:t>БАШKОРТОСТАН  РЕСПУБЛИКАҺ</w:t>
            </w:r>
            <w:proofErr w:type="gramStart"/>
            <w:r w:rsidRPr="001809EC">
              <w:rPr>
                <w:rFonts w:ascii="Times New Roman" w:hAnsi="Times New Roman" w:cs="Times New Roman"/>
                <w:b/>
                <w:spacing w:val="-20"/>
              </w:rPr>
              <w:t>Ы</w:t>
            </w:r>
            <w:proofErr w:type="gramEnd"/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809E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</w:rPr>
              <w:t>Ө РАЙОНЫ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809E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</w:rPr>
              <w:t>Ө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 xml:space="preserve"> KАЛАҺЫ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809EC">
              <w:rPr>
                <w:rFonts w:ascii="Times New Roman" w:hAnsi="Times New Roman" w:cs="Times New Roman"/>
                <w:b/>
                <w:spacing w:val="-20"/>
              </w:rPr>
              <w:t>МУНИЦИПАЛЬ  РАЙОНЫ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09EC">
              <w:rPr>
                <w:rFonts w:ascii="Times New Roman" w:hAnsi="Times New Roman" w:cs="Times New Roman"/>
                <w:b/>
                <w:spacing w:val="-20"/>
              </w:rPr>
              <w:t>K</w:t>
            </w:r>
            <w:proofErr w:type="gramEnd"/>
            <w:r w:rsidRPr="001809EC">
              <w:rPr>
                <w:rFonts w:ascii="Times New Roman" w:hAnsi="Times New Roman" w:cs="Times New Roman"/>
                <w:b/>
                <w:spacing w:val="-20"/>
              </w:rPr>
              <w:t>АЛА  БИЛ</w:t>
            </w:r>
            <w:r w:rsidRPr="001809EC">
              <w:rPr>
                <w:rFonts w:ascii="Times New Roman" w:hAnsi="Times New Roman" w:cs="Times New Roman"/>
                <w:b/>
              </w:rPr>
              <w:t>ӘМӘ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>ҺЕ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Х</w:t>
            </w:r>
            <w:r w:rsidRPr="001809EC">
              <w:rPr>
                <w:rFonts w:ascii="Times New Roman" w:hAnsi="Times New Roman" w:cs="Times New Roman"/>
                <w:b/>
                <w:spacing w:val="-20"/>
              </w:rPr>
              <w:t>А</w:t>
            </w:r>
            <w:r w:rsidRPr="001809EC">
              <w:rPr>
                <w:rFonts w:ascii="Times New Roman" w:hAnsi="Times New Roman" w:cs="Times New Roman"/>
                <w:b/>
              </w:rPr>
              <w:t>КИМИӘТЕ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>452455, Бө</w:t>
            </w:r>
            <w:proofErr w:type="gramStart"/>
            <w:r w:rsidRPr="001809EC">
              <w:rPr>
                <w:rFonts w:ascii="Times New Roman" w:hAnsi="Times New Roman" w:cs="Times New Roman"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</w:rPr>
              <w:t xml:space="preserve">ө, </w:t>
            </w:r>
            <w:proofErr w:type="spellStart"/>
            <w:r w:rsidRPr="001809EC">
              <w:rPr>
                <w:rFonts w:ascii="Times New Roman" w:hAnsi="Times New Roman" w:cs="Times New Roman"/>
              </w:rPr>
              <w:t>Интернациональ</w:t>
            </w:r>
            <w:proofErr w:type="spellEnd"/>
            <w:r w:rsidRPr="00180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9EC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809EC">
              <w:rPr>
                <w:rFonts w:ascii="Times New Roman" w:hAnsi="Times New Roman" w:cs="Times New Roman"/>
              </w:rPr>
              <w:t>, 116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9EC">
              <w:rPr>
                <w:rFonts w:ascii="Times New Roman" w:hAnsi="Times New Roman" w:cs="Times New Roman"/>
              </w:rPr>
              <w:t>тел</w:t>
            </w:r>
            <w:r w:rsidRPr="001809EC">
              <w:rPr>
                <w:rFonts w:ascii="Times New Roman" w:hAnsi="Times New Roman" w:cs="Times New Roman"/>
                <w:lang w:val="en-US"/>
              </w:rPr>
              <w:t>.3-47-75</w:t>
            </w: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:rsidR="00065506" w:rsidRPr="001809EC" w:rsidRDefault="00065506" w:rsidP="00787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2.25pt" o:ole="" fillcolor="window">
                  <v:imagedata r:id="rId8" o:title=""/>
                </v:shape>
                <o:OLEObject Type="Embed" ProgID="Word.Document.8" ShapeID="_x0000_i1025" DrawAspect="Content" ObjectID="_1607165780" r:id="rId9"/>
              </w:object>
            </w:r>
          </w:p>
        </w:tc>
        <w:tc>
          <w:tcPr>
            <w:tcW w:w="4680" w:type="dxa"/>
            <w:gridSpan w:val="2"/>
          </w:tcPr>
          <w:p w:rsidR="00065506" w:rsidRPr="001809EC" w:rsidRDefault="00065506" w:rsidP="0078705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809EC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065506" w:rsidRPr="001809EC" w:rsidRDefault="00065506" w:rsidP="0078705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809EC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 xml:space="preserve"> ГОРОД БИРСК</w:t>
            </w:r>
          </w:p>
          <w:p w:rsidR="00065506" w:rsidRPr="001809EC" w:rsidRDefault="00065506" w:rsidP="0078705E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1809EC">
              <w:rPr>
                <w:rFonts w:ascii="Times New Roman" w:hAnsi="Times New Roman" w:cs="Times New Roman"/>
                <w:i w:val="0"/>
                <w:color w:val="auto"/>
              </w:rPr>
              <w:t>МУНИЦИПАЛЬНОГО РАЙОНА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9EC">
              <w:rPr>
                <w:rFonts w:ascii="Times New Roman" w:hAnsi="Times New Roman" w:cs="Times New Roman"/>
                <w:b/>
              </w:rPr>
              <w:t>БИРСКИЙ РАЙОН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 xml:space="preserve">           </w:t>
            </w:r>
          </w:p>
          <w:p w:rsidR="00065506" w:rsidRPr="001809EC" w:rsidRDefault="00065506" w:rsidP="00787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EC">
              <w:rPr>
                <w:rFonts w:ascii="Times New Roman" w:hAnsi="Times New Roman" w:cs="Times New Roman"/>
              </w:rPr>
              <w:t>452455, Бирск, ул</w:t>
            </w:r>
            <w:proofErr w:type="gramStart"/>
            <w:r w:rsidRPr="001809EC">
              <w:rPr>
                <w:rFonts w:ascii="Times New Roman" w:hAnsi="Times New Roman" w:cs="Times New Roman"/>
              </w:rPr>
              <w:t>.И</w:t>
            </w:r>
            <w:proofErr w:type="gramEnd"/>
            <w:r w:rsidRPr="001809EC">
              <w:rPr>
                <w:rFonts w:ascii="Times New Roman" w:hAnsi="Times New Roman" w:cs="Times New Roman"/>
              </w:rPr>
              <w:t>нтернациональная,116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9EC">
              <w:rPr>
                <w:rFonts w:ascii="Times New Roman" w:hAnsi="Times New Roman" w:cs="Times New Roman"/>
              </w:rPr>
              <w:t>тел</w:t>
            </w:r>
            <w:r w:rsidRPr="001809EC">
              <w:rPr>
                <w:rFonts w:ascii="Times New Roman" w:hAnsi="Times New Roman" w:cs="Times New Roman"/>
                <w:lang w:val="en-US"/>
              </w:rPr>
              <w:t>.3-47-75</w:t>
            </w: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0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gp_birsk@mail.ru</w:t>
            </w:r>
          </w:p>
        </w:tc>
      </w:tr>
      <w:tr w:rsidR="00065506" w:rsidRPr="007F5ABB" w:rsidTr="0078705E">
        <w:tblPrEx>
          <w:tblCellMar>
            <w:left w:w="108" w:type="dxa"/>
            <w:right w:w="108" w:type="dxa"/>
          </w:tblCellMar>
        </w:tblPrEx>
        <w:trPr>
          <w:trHeight w:val="965"/>
        </w:trPr>
        <w:tc>
          <w:tcPr>
            <w:tcW w:w="4616" w:type="dxa"/>
          </w:tcPr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0"/>
                <w:sz w:val="26"/>
                <w:lang w:val="en-US"/>
              </w:rPr>
            </w:pPr>
            <w:r w:rsidRPr="002E2FD7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text;mso-position-vertical-relative:text" from="3.6pt,1.8pt" to="534.6pt,1.8pt" strokeweight="1.5pt"/>
              </w:pict>
            </w: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</w:pPr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 xml:space="preserve">K А </w:t>
            </w:r>
            <w:proofErr w:type="gramStart"/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>Р</w:t>
            </w:r>
            <w:proofErr w:type="gramEnd"/>
            <w:r w:rsidRPr="001809EC">
              <w:rPr>
                <w:rFonts w:ascii="Times New Roman" w:hAnsi="Times New Roman" w:cs="Times New Roman"/>
                <w:b/>
                <w:spacing w:val="80"/>
                <w:sz w:val="26"/>
                <w:szCs w:val="26"/>
              </w:rPr>
              <w:t xml:space="preserve"> А Р</w:t>
            </w:r>
          </w:p>
        </w:tc>
        <w:tc>
          <w:tcPr>
            <w:tcW w:w="1504" w:type="dxa"/>
          </w:tcPr>
          <w:p w:rsidR="00065506" w:rsidRPr="001809EC" w:rsidRDefault="00065506" w:rsidP="00787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9E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065506" w:rsidRPr="00BA6E1E" w:rsidTr="0078705E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20"/>
        </w:trPr>
        <w:tc>
          <w:tcPr>
            <w:tcW w:w="4616" w:type="dxa"/>
          </w:tcPr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декабря  2018 г.</w:t>
            </w:r>
          </w:p>
        </w:tc>
        <w:tc>
          <w:tcPr>
            <w:tcW w:w="1504" w:type="dxa"/>
          </w:tcPr>
          <w:p w:rsidR="00065506" w:rsidRPr="001809EC" w:rsidRDefault="00065506" w:rsidP="00B33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№5</w:t>
            </w:r>
            <w:r w:rsidR="00B337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4500" w:type="dxa"/>
          </w:tcPr>
          <w:p w:rsidR="00065506" w:rsidRPr="001809EC" w:rsidRDefault="00065506" w:rsidP="0078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809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декабря 2018 г.</w:t>
            </w:r>
          </w:p>
        </w:tc>
      </w:tr>
    </w:tbl>
    <w:p w:rsidR="00065506" w:rsidRDefault="00065506" w:rsidP="00065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7A3" w:rsidRDefault="001307A3" w:rsidP="00065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</w:t>
      </w:r>
      <w:r w:rsidRPr="001307A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и земельных участков, находящихся в частной собственности</w:t>
      </w:r>
      <w:r w:rsidR="0066535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65356"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665356" w:rsidRPr="001307A3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город Бирск муниципального района </w:t>
      </w:r>
      <w:proofErr w:type="spellStart"/>
      <w:r w:rsidR="00665356" w:rsidRPr="001307A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665356" w:rsidRPr="001307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065506" w:rsidRPr="001307A3" w:rsidRDefault="00065506" w:rsidP="00065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3EFE" w:rsidRDefault="00943482" w:rsidP="0094348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4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065506" w:rsidRDefault="00065506" w:rsidP="0094348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82" w:rsidRDefault="00943482" w:rsidP="0094348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482">
        <w:rPr>
          <w:rFonts w:ascii="Times New Roman" w:hAnsi="Times New Roman" w:cs="Times New Roman"/>
          <w:sz w:val="28"/>
          <w:szCs w:val="28"/>
        </w:rPr>
        <w:t>ПОСТАНОВЛЯ</w:t>
      </w:r>
      <w:r w:rsidR="006D3EFE">
        <w:rPr>
          <w:rFonts w:ascii="Times New Roman" w:hAnsi="Times New Roman" w:cs="Times New Roman"/>
          <w:sz w:val="28"/>
          <w:szCs w:val="28"/>
        </w:rPr>
        <w:t>Ю</w:t>
      </w:r>
      <w:r w:rsidRPr="00943482">
        <w:rPr>
          <w:rFonts w:ascii="Times New Roman" w:hAnsi="Times New Roman" w:cs="Times New Roman"/>
          <w:sz w:val="28"/>
          <w:szCs w:val="28"/>
        </w:rPr>
        <w:t>:</w:t>
      </w:r>
    </w:p>
    <w:p w:rsidR="00065506" w:rsidRPr="00943482" w:rsidRDefault="00065506" w:rsidP="0094348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07A3" w:rsidRPr="001307A3" w:rsidRDefault="00943482" w:rsidP="00130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7A3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</w:t>
      </w:r>
      <w:proofErr w:type="gramStart"/>
      <w:r w:rsidRPr="001307A3">
        <w:rPr>
          <w:rFonts w:ascii="Times New Roman" w:hAnsi="Times New Roman" w:cs="Times New Roman"/>
          <w:sz w:val="28"/>
          <w:szCs w:val="28"/>
        </w:rPr>
        <w:t xml:space="preserve"> </w:t>
      </w:r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</w:t>
      </w:r>
      <w:r w:rsidR="001307A3" w:rsidRPr="001307A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и земельных участков, находящихся в частной собственности</w:t>
      </w:r>
      <w:r w:rsidR="0066535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65356"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665356" w:rsidRPr="001307A3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город Бирск </w:t>
      </w:r>
      <w:r w:rsidR="00665356" w:rsidRPr="001307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665356" w:rsidRPr="001307A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665356" w:rsidRPr="001307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07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3825" w:rsidRDefault="00173825" w:rsidP="001738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8"/>
          <w:szCs w:val="28"/>
        </w:rPr>
        <w:t xml:space="preserve">2.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>городского поселения город Бирск муниципального района</w:t>
      </w:r>
      <w:r w:rsidRPr="007259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 в соответствии с утвержденным административным регламентом.</w:t>
      </w:r>
    </w:p>
    <w:p w:rsidR="00173825" w:rsidRPr="00287FC5" w:rsidRDefault="00173825" w:rsidP="001738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7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3A7B0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7B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0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A7B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7FC5">
        <w:rPr>
          <w:rFonts w:ascii="Times New Roman" w:hAnsi="Times New Roman" w:cs="Times New Roman"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sz w:val="28"/>
          <w:szCs w:val="28"/>
        </w:rPr>
        <w:t xml:space="preserve"> </w:t>
      </w:r>
      <w:r w:rsidRPr="000E5947">
        <w:rPr>
          <w:rFonts w:ascii="Times New Roman" w:hAnsi="Times New Roman" w:cs="Times New Roman"/>
          <w:sz w:val="28"/>
          <w:szCs w:val="28"/>
        </w:rPr>
        <w:t>https://birsk</w:t>
      </w:r>
      <w:r w:rsidRPr="00C410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7FC5">
        <w:rPr>
          <w:rFonts w:ascii="Times New Roman" w:hAnsi="Times New Roman" w:cs="Times New Roman"/>
          <w:sz w:val="28"/>
          <w:szCs w:val="28"/>
        </w:rPr>
        <w:t>.</w:t>
      </w:r>
    </w:p>
    <w:p w:rsidR="00943482" w:rsidRPr="00943482" w:rsidRDefault="00173825" w:rsidP="001738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25">
        <w:rPr>
          <w:rFonts w:ascii="Times New Roman" w:hAnsi="Times New Roman" w:cs="Times New Roman"/>
          <w:sz w:val="28"/>
          <w:szCs w:val="28"/>
        </w:rPr>
        <w:t>4</w:t>
      </w:r>
      <w:r w:rsidR="00943482" w:rsidRPr="0094348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размещения на официальном сайте </w:t>
      </w:r>
      <w:r w:rsidR="006D3E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EFE" w:rsidRPr="0066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EF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="006D3EFE" w:rsidRPr="00667FC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6D3EFE">
        <w:rPr>
          <w:rFonts w:ascii="Times New Roman" w:hAnsi="Times New Roman" w:cs="Times New Roman"/>
          <w:bCs/>
          <w:sz w:val="28"/>
          <w:szCs w:val="28"/>
        </w:rPr>
        <w:t>го</w:t>
      </w:r>
      <w:r w:rsidR="006D3EFE" w:rsidRPr="00667FC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D3EFE">
        <w:rPr>
          <w:rFonts w:ascii="Times New Roman" w:hAnsi="Times New Roman" w:cs="Times New Roman"/>
          <w:bCs/>
          <w:sz w:val="28"/>
          <w:szCs w:val="28"/>
        </w:rPr>
        <w:t>а</w:t>
      </w:r>
      <w:r w:rsidR="006D3EFE" w:rsidRPr="0066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3482" w:rsidRPr="0094348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943482" w:rsidRPr="009434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07A3" w:rsidRDefault="00173825" w:rsidP="001307A3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825">
        <w:rPr>
          <w:rFonts w:ascii="Times New Roman" w:hAnsi="Times New Roman" w:cs="Times New Roman"/>
          <w:sz w:val="28"/>
          <w:szCs w:val="28"/>
        </w:rPr>
        <w:t>5</w:t>
      </w:r>
      <w:r w:rsidR="00943482" w:rsidRPr="009434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482" w:rsidRPr="0094348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6D3EF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Бирск </w:t>
      </w:r>
      <w:r w:rsidR="00943482" w:rsidRPr="009434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3482" w:rsidRPr="0094348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943482" w:rsidRPr="009434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43482" w:rsidRPr="00412552">
        <w:rPr>
          <w:rFonts w:ascii="Times New Roman" w:hAnsi="Times New Roman" w:cs="Times New Roman"/>
          <w:sz w:val="28"/>
          <w:szCs w:val="28"/>
        </w:rPr>
        <w:t xml:space="preserve">от </w:t>
      </w:r>
      <w:r w:rsidR="00416B17" w:rsidRPr="00412552">
        <w:rPr>
          <w:rFonts w:ascii="Times New Roman" w:hAnsi="Times New Roman" w:cs="Times New Roman"/>
          <w:sz w:val="28"/>
          <w:szCs w:val="28"/>
        </w:rPr>
        <w:t>26.01.2017</w:t>
      </w:r>
      <w:r w:rsidR="00943482" w:rsidRPr="00412552">
        <w:rPr>
          <w:rFonts w:ascii="Times New Roman" w:hAnsi="Times New Roman" w:cs="Times New Roman"/>
          <w:sz w:val="28"/>
          <w:szCs w:val="28"/>
        </w:rPr>
        <w:t xml:space="preserve"> №</w:t>
      </w:r>
      <w:r w:rsidR="00416B17" w:rsidRPr="00412552">
        <w:rPr>
          <w:rFonts w:ascii="Times New Roman" w:hAnsi="Times New Roman" w:cs="Times New Roman"/>
          <w:sz w:val="28"/>
          <w:szCs w:val="28"/>
        </w:rPr>
        <w:t>34</w:t>
      </w:r>
      <w:r w:rsidR="00943482" w:rsidRPr="00943482">
        <w:rPr>
          <w:rFonts w:ascii="Times New Roman" w:hAnsi="Times New Roman" w:cs="Times New Roman"/>
          <w:sz w:val="28"/>
          <w:szCs w:val="28"/>
        </w:rPr>
        <w:t xml:space="preserve"> </w:t>
      </w:r>
      <w:r w:rsidR="00C5337F" w:rsidRPr="00C5337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«Заключение соглашений о перераспределении земель и (или) земельных участков, </w:t>
      </w:r>
      <w:r w:rsidR="001307A3" w:rsidRPr="001307A3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на территории городского поселения город Бирск муниципального района </w:t>
      </w:r>
      <w:proofErr w:type="spellStart"/>
      <w:r w:rsidR="001307A3" w:rsidRPr="001307A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1307A3" w:rsidRPr="001307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, и земельных участков</w:t>
      </w:r>
      <w:proofErr w:type="gramEnd"/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>находящихся</w:t>
      </w:r>
      <w:proofErr w:type="gramEnd"/>
      <w:r w:rsidR="001307A3" w:rsidRPr="00130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частной собственности»</w:t>
      </w:r>
      <w:r w:rsidR="001307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5F22" w:rsidRDefault="002F5F22" w:rsidP="001307A3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4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5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 w:rsidRPr="00DF37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1643D">
        <w:rPr>
          <w:rFonts w:ascii="Times New Roman" w:hAnsi="Times New Roman"/>
          <w:bCs/>
          <w:sz w:val="28"/>
          <w:szCs w:val="28"/>
        </w:rPr>
        <w:t xml:space="preserve">городского поселения город Бирск </w:t>
      </w:r>
      <w:r w:rsidRPr="00DF37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37D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F37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943482" w:rsidRPr="00943482" w:rsidRDefault="00943482" w:rsidP="00943482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82" w:rsidRPr="00943482" w:rsidRDefault="00943482" w:rsidP="00065506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48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2F5F22">
        <w:rPr>
          <w:rFonts w:ascii="Times New Roman" w:hAnsi="Times New Roman" w:cs="Times New Roman"/>
          <w:sz w:val="28"/>
          <w:szCs w:val="28"/>
        </w:rPr>
        <w:t>О.Ю.Осинцев</w:t>
      </w:r>
    </w:p>
    <w:p w:rsidR="00943482" w:rsidRDefault="0094348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482" w:rsidRDefault="0094348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506" w:rsidRDefault="00416B17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5E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506" w:rsidRDefault="00065506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17" w:rsidRPr="008B55E8" w:rsidRDefault="00416B17" w:rsidP="00416B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B55E8">
        <w:rPr>
          <w:rFonts w:ascii="Times New Roman" w:hAnsi="Times New Roman" w:cs="Times New Roman"/>
          <w:sz w:val="24"/>
          <w:szCs w:val="24"/>
        </w:rPr>
        <w:t>Утвержден</w:t>
      </w:r>
    </w:p>
    <w:p w:rsidR="00416B17" w:rsidRPr="008B55E8" w:rsidRDefault="00416B17" w:rsidP="0041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6B17" w:rsidRPr="008B55E8" w:rsidRDefault="00416B17" w:rsidP="0041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     городского поселения город Бирск         </w:t>
      </w:r>
    </w:p>
    <w:p w:rsidR="00416B17" w:rsidRPr="008B55E8" w:rsidRDefault="00416B17" w:rsidP="0041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района </w:t>
      </w:r>
    </w:p>
    <w:p w:rsidR="00416B17" w:rsidRPr="008B55E8" w:rsidRDefault="00412552" w:rsidP="0041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16B17" w:rsidRPr="008B55E8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416B17" w:rsidRPr="008B55E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16B17" w:rsidRPr="008B55E8" w:rsidRDefault="00416B17" w:rsidP="0041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                                              Республики Башкортостан</w:t>
      </w:r>
    </w:p>
    <w:p w:rsidR="00416B17" w:rsidRPr="008B55E8" w:rsidRDefault="00416B17" w:rsidP="0041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B55E8">
        <w:rPr>
          <w:rFonts w:ascii="Times New Roman" w:hAnsi="Times New Roman" w:cs="Times New Roman"/>
          <w:sz w:val="24"/>
          <w:szCs w:val="24"/>
        </w:rPr>
        <w:t xml:space="preserve">от </w:t>
      </w:r>
      <w:r w:rsidR="00065506">
        <w:rPr>
          <w:rFonts w:ascii="Times New Roman" w:hAnsi="Times New Roman" w:cs="Times New Roman"/>
          <w:sz w:val="24"/>
          <w:szCs w:val="24"/>
        </w:rPr>
        <w:t>24.12.2018</w:t>
      </w:r>
      <w:r w:rsidRPr="008B55E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5506">
        <w:rPr>
          <w:rFonts w:ascii="Times New Roman" w:hAnsi="Times New Roman" w:cs="Times New Roman"/>
          <w:sz w:val="24"/>
          <w:szCs w:val="24"/>
        </w:rPr>
        <w:t>520</w:t>
      </w:r>
    </w:p>
    <w:p w:rsidR="00CC2196" w:rsidRPr="00EA7593" w:rsidRDefault="00DD7272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412552" w:rsidRDefault="00AE2BFD" w:rsidP="00065506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412552">
        <w:rPr>
          <w:rFonts w:ascii="Times New Roman" w:hAnsi="Times New Roman" w:cs="Times New Roman"/>
          <w:bCs/>
          <w:sz w:val="24"/>
          <w:szCs w:val="24"/>
        </w:rPr>
        <w:t>«</w:t>
      </w:r>
      <w:r w:rsidR="001307A3" w:rsidRPr="00412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«Заключение соглашений о перераспределении земель и (или) земельных участков, </w:t>
      </w:r>
      <w:r w:rsidR="001307A3" w:rsidRPr="00412552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или государственная собственность на который не разграничена</w:t>
      </w:r>
      <w:r w:rsidR="001307A3" w:rsidRPr="00412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земельных участков, находящихся в частной собственности</w:t>
      </w:r>
      <w:r w:rsidR="00665356" w:rsidRPr="00412552">
        <w:rPr>
          <w:rFonts w:ascii="Times New Roman" w:hAnsi="Times New Roman" w:cs="Times New Roman"/>
          <w:sz w:val="24"/>
          <w:szCs w:val="24"/>
        </w:rPr>
        <w:t xml:space="preserve">, на территории городского поселения город Бирск муниципального района </w:t>
      </w:r>
      <w:proofErr w:type="spellStart"/>
      <w:r w:rsidR="00665356" w:rsidRPr="0041255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665356" w:rsidRPr="004125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307A3" w:rsidRPr="0041255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proofErr w:type="gramEnd"/>
    </w:p>
    <w:p w:rsidR="00AE2BFD" w:rsidRPr="0041255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41255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41255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412552" w:rsidRDefault="007A0AB8" w:rsidP="00DD7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1307A3" w:rsidRPr="00412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«Заключение соглашений о перераспределении земель и (или) земельных участков, </w:t>
      </w:r>
      <w:r w:rsidR="001307A3" w:rsidRPr="00412552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или государственная собственность на который не разграничена</w:t>
      </w:r>
      <w:r w:rsidR="001307A3" w:rsidRPr="00412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земельных участков, находящихся в частной собственности</w:t>
      </w:r>
      <w:r w:rsidR="00665356" w:rsidRPr="00412552">
        <w:rPr>
          <w:rFonts w:ascii="Times New Roman" w:hAnsi="Times New Roman" w:cs="Times New Roman"/>
          <w:sz w:val="24"/>
          <w:szCs w:val="24"/>
        </w:rPr>
        <w:t xml:space="preserve">, на территории городского поселения город Бирск муниципального района </w:t>
      </w:r>
      <w:proofErr w:type="spellStart"/>
      <w:r w:rsidR="00665356" w:rsidRPr="0041255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665356" w:rsidRPr="004125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307A3" w:rsidRPr="0041255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307A3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60507" w:rsidRPr="00412552">
        <w:rPr>
          <w:rFonts w:ascii="Times New Roman" w:hAnsi="Times New Roman" w:cs="Times New Roman"/>
          <w:sz w:val="24"/>
          <w:szCs w:val="24"/>
        </w:rPr>
        <w:t>-</w:t>
      </w:r>
      <w:r w:rsidRPr="00412552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(административных процеду</w:t>
      </w:r>
      <w:r w:rsidR="006106E9" w:rsidRPr="00412552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412552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412552">
        <w:rPr>
          <w:rFonts w:ascii="Times New Roman" w:hAnsi="Times New Roman" w:cs="Times New Roman"/>
          <w:sz w:val="24"/>
          <w:szCs w:val="24"/>
        </w:rPr>
        <w:t xml:space="preserve">в </w:t>
      </w:r>
      <w:r w:rsidR="001307A3" w:rsidRPr="00412552">
        <w:rPr>
          <w:rFonts w:ascii="Times New Roman" w:hAnsi="Times New Roman" w:cs="Times New Roman"/>
          <w:sz w:val="24"/>
          <w:szCs w:val="24"/>
        </w:rPr>
        <w:t xml:space="preserve">городском поселении город Бирск </w:t>
      </w:r>
      <w:r w:rsidR="00DD7272" w:rsidRPr="00412552">
        <w:rPr>
          <w:rFonts w:ascii="Times New Roman" w:hAnsi="Times New Roman" w:cs="Times New Roman"/>
          <w:sz w:val="24"/>
          <w:szCs w:val="24"/>
        </w:rPr>
        <w:t>муниципально</w:t>
      </w:r>
      <w:r w:rsidR="001307A3" w:rsidRPr="00412552">
        <w:rPr>
          <w:rFonts w:ascii="Times New Roman" w:hAnsi="Times New Roman" w:cs="Times New Roman"/>
          <w:sz w:val="24"/>
          <w:szCs w:val="24"/>
        </w:rPr>
        <w:t>го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07A3" w:rsidRPr="00412552">
        <w:rPr>
          <w:rFonts w:ascii="Times New Roman" w:hAnsi="Times New Roman" w:cs="Times New Roman"/>
          <w:sz w:val="24"/>
          <w:szCs w:val="24"/>
        </w:rPr>
        <w:t>а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272" w:rsidRPr="0041255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DD7272" w:rsidRPr="004125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A0AB8" w:rsidRPr="00412552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D3A9A" w:rsidRPr="00412552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           1.2.  </w:t>
      </w:r>
      <w:r w:rsidR="000D3A9A" w:rsidRPr="00412552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обратившиеся в Администрацию 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412552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0D3A9A" w:rsidRPr="00412552">
        <w:rPr>
          <w:rFonts w:ascii="Times New Roman" w:hAnsi="Times New Roman" w:cs="Times New Roman"/>
          <w:sz w:val="24"/>
          <w:szCs w:val="24"/>
        </w:rPr>
        <w:t>.</w:t>
      </w:r>
    </w:p>
    <w:p w:rsidR="00273834" w:rsidRPr="00412552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1.3.</w:t>
      </w:r>
      <w:r w:rsidR="00EA7BFE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7E1B19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412552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412552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1255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412552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1.4. С</w:t>
      </w:r>
      <w:r w:rsidRPr="0041255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DD7272" w:rsidRPr="0041255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307A3" w:rsidRPr="00412552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Бирск </w:t>
      </w:r>
      <w:r w:rsidR="00DD7272" w:rsidRPr="0041255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D7272" w:rsidRPr="00412552">
        <w:rPr>
          <w:rFonts w:ascii="Times New Roman" w:eastAsia="Calibri" w:hAnsi="Times New Roman" w:cs="Times New Roman"/>
          <w:sz w:val="24"/>
          <w:szCs w:val="24"/>
        </w:rPr>
        <w:t>Бирский</w:t>
      </w:r>
      <w:proofErr w:type="spellEnd"/>
      <w:r w:rsidR="00DD7272" w:rsidRPr="0041255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412552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DD7272" w:rsidRPr="00412552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412552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412552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 (далее –</w:t>
      </w:r>
      <w:r w:rsidR="00DD7272" w:rsidRPr="00412552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Администрации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1255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1255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A21877" w:rsidRPr="00412552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DD7272" w:rsidRPr="004125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A21877" w:rsidRPr="00412552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по телефону в Администрации 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или РГАУ МФЦ;</w:t>
      </w:r>
    </w:p>
    <w:p w:rsidR="00A21877" w:rsidRPr="00412552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A21877" w:rsidRPr="00412552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A21877" w:rsidRPr="00412552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21877" w:rsidRPr="00412552" w:rsidRDefault="00A21877" w:rsidP="001738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 «</w:t>
      </w:r>
      <w:r w:rsidR="00173825" w:rsidRPr="00412552">
        <w:rPr>
          <w:rFonts w:ascii="Times New Roman" w:hAnsi="Times New Roman" w:cs="Times New Roman"/>
          <w:sz w:val="24"/>
          <w:szCs w:val="24"/>
        </w:rPr>
        <w:t>https://birsk-</w:t>
      </w:r>
      <w:proofErr w:type="spellStart"/>
      <w:r w:rsidR="00173825" w:rsidRPr="00412552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="00173825" w:rsidRPr="004125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3825" w:rsidRPr="0041255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D7272" w:rsidRPr="00412552">
        <w:rPr>
          <w:rFonts w:ascii="Times New Roman" w:hAnsi="Times New Roman" w:cs="Times New Roman"/>
          <w:sz w:val="24"/>
          <w:szCs w:val="24"/>
        </w:rPr>
        <w:t>»</w:t>
      </w:r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A21877" w:rsidRPr="00412552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фону) специалист Администрации, </w:t>
      </w:r>
      <w:r w:rsidRPr="00412552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Если специалист Администрации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Pr="00412552">
        <w:rPr>
          <w:rFonts w:ascii="Times New Roman" w:hAnsi="Times New Roman" w:cs="Times New Roman"/>
          <w:sz w:val="24"/>
          <w:szCs w:val="24"/>
        </w:rPr>
        <w:t>РГАУ МФЦ не может самостоятельно дать ответ, телефонный звонок</w:t>
      </w:r>
      <w:r w:rsidRPr="00412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изложить обращение в письменной форме; </w:t>
      </w:r>
    </w:p>
    <w:p w:rsidR="00A21877" w:rsidRPr="00412552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A21877" w:rsidRPr="00412552" w:rsidRDefault="00DD7272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A21877" w:rsidRPr="00412552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1.8. По письменному обращению специалист Администрации</w:t>
      </w:r>
      <w:r w:rsidR="00DD7272" w:rsidRPr="00412552">
        <w:rPr>
          <w:rFonts w:ascii="Times New Roman" w:hAnsi="Times New Roman" w:cs="Times New Roman"/>
          <w:sz w:val="24"/>
          <w:szCs w:val="24"/>
        </w:rPr>
        <w:t>,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1255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12552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12552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>образцы заполнения заявления и приложений к заявлениям;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A21877" w:rsidRPr="00412552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98211C" w:rsidRPr="00412552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41255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1255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125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1255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41255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41255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125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41255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2.1. </w:t>
      </w:r>
      <w:r w:rsidR="00C41C00" w:rsidRPr="00412552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</w:t>
      </w:r>
      <w:r w:rsidR="00665356" w:rsidRPr="00412552">
        <w:rPr>
          <w:rFonts w:ascii="Times New Roman" w:hAnsi="Times New Roman" w:cs="Times New Roman"/>
          <w:sz w:val="24"/>
          <w:szCs w:val="24"/>
        </w:rPr>
        <w:t xml:space="preserve">сть на которые не разграничена </w:t>
      </w:r>
      <w:r w:rsidR="00C41C00" w:rsidRPr="00412552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="00665356" w:rsidRPr="00412552">
        <w:rPr>
          <w:rFonts w:ascii="Times New Roman" w:hAnsi="Times New Roman" w:cs="Times New Roman"/>
          <w:sz w:val="24"/>
          <w:szCs w:val="24"/>
        </w:rPr>
        <w:t>, на территории</w:t>
      </w:r>
      <w:r w:rsidR="00665356" w:rsidRPr="0041255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город Бирск</w:t>
      </w:r>
      <w:r w:rsidR="00665356" w:rsidRPr="0041255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65356" w:rsidRPr="0041255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665356" w:rsidRPr="004125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665356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412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C00" w:rsidRPr="00412552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41255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125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412552" w:rsidRDefault="008C0D40" w:rsidP="00DD7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307A3" w:rsidRPr="00412552">
        <w:rPr>
          <w:rFonts w:ascii="Times New Roman" w:eastAsia="Calibri" w:hAnsi="Times New Roman" w:cs="Times New Roman"/>
          <w:sz w:val="24"/>
          <w:szCs w:val="24"/>
        </w:rPr>
        <w:t>городского поселения город Бирск</w:t>
      </w:r>
      <w:r w:rsidR="001307A3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DD7272" w:rsidRPr="0041255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D7272" w:rsidRPr="0041255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DD7272" w:rsidRPr="004125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292" w:rsidRPr="0041255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1255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</w:t>
      </w:r>
      <w:r w:rsidR="00285292"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наличии соответствующего </w:t>
      </w:r>
      <w:r w:rsidR="006071C3" w:rsidRPr="00412552">
        <w:rPr>
          <w:rFonts w:ascii="Times New Roman" w:hAnsi="Times New Roman" w:cs="Times New Roman"/>
          <w:sz w:val="24"/>
          <w:szCs w:val="24"/>
        </w:rPr>
        <w:t>С</w:t>
      </w:r>
      <w:r w:rsidR="00285292" w:rsidRPr="0041255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412552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41255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412552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41255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98211C" w:rsidRPr="004125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0D40" w:rsidRPr="00412552">
        <w:rPr>
          <w:rFonts w:ascii="Times New Roman" w:hAnsi="Times New Roman" w:cs="Times New Roman"/>
          <w:sz w:val="24"/>
          <w:szCs w:val="24"/>
        </w:rPr>
        <w:t>:</w:t>
      </w:r>
    </w:p>
    <w:p w:rsidR="006071C3" w:rsidRPr="00412552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41255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12552">
        <w:rPr>
          <w:rFonts w:ascii="Times New Roman" w:hAnsi="Times New Roman" w:cs="Times New Roman"/>
          <w:sz w:val="24"/>
          <w:szCs w:val="24"/>
        </w:rPr>
        <w:t>ой</w:t>
      </w:r>
      <w:r w:rsidR="006071C3" w:rsidRPr="0041255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</w:t>
      </w:r>
      <w:r w:rsidR="0098211C" w:rsidRPr="00412552">
        <w:rPr>
          <w:rFonts w:ascii="Times New Roman" w:hAnsi="Times New Roman" w:cs="Times New Roman"/>
          <w:sz w:val="24"/>
          <w:szCs w:val="24"/>
        </w:rPr>
        <w:t>рафии</w:t>
      </w:r>
      <w:r w:rsidR="006071C3" w:rsidRPr="00412552">
        <w:rPr>
          <w:rFonts w:ascii="Times New Roman" w:hAnsi="Times New Roman" w:cs="Times New Roman"/>
          <w:sz w:val="24"/>
          <w:szCs w:val="24"/>
        </w:rPr>
        <w:t>;</w:t>
      </w:r>
    </w:p>
    <w:p w:rsidR="008C0D40" w:rsidRPr="00412552" w:rsidRDefault="00C2189F" w:rsidP="00C2189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   Иные органы власти и организации.</w:t>
      </w:r>
    </w:p>
    <w:p w:rsidR="00ED6157" w:rsidRPr="0041255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41255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1255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1255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41255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12552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1255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125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41255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</w:t>
      </w:r>
      <w:r w:rsidR="00285292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12552">
        <w:rPr>
          <w:rFonts w:ascii="Times New Roman" w:hAnsi="Times New Roman" w:cs="Times New Roman"/>
          <w:sz w:val="24"/>
          <w:szCs w:val="24"/>
        </w:rPr>
        <w:t>муниципальной</w:t>
      </w:r>
      <w:r w:rsidRPr="0041255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C41C00" w:rsidRPr="00412552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</w:t>
      </w:r>
      <w:r w:rsidR="0059087A" w:rsidRPr="00412552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412552">
        <w:rPr>
          <w:rFonts w:ascii="Times New Roman" w:hAnsi="Times New Roman" w:cs="Times New Roman"/>
          <w:sz w:val="24"/>
          <w:szCs w:val="24"/>
        </w:rPr>
        <w:t>проект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412552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412552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412552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:rsidR="00C41C00" w:rsidRPr="00412552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>2)</w:t>
      </w:r>
      <w:r w:rsidR="00C41C00" w:rsidRPr="00412552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Pr="00412552">
        <w:rPr>
          <w:rFonts w:ascii="Times New Roman" w:eastAsia="Calibri" w:hAnsi="Times New Roman" w:cs="Times New Roman"/>
          <w:sz w:val="24"/>
          <w:szCs w:val="24"/>
        </w:rPr>
        <w:t>заключени</w:t>
      </w:r>
      <w:proofErr w:type="gramStart"/>
      <w:r w:rsidRPr="0041255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="008E7EC8" w:rsidRPr="00412552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412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4D76" w:rsidRPr="00412552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125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1255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167E4E" w:rsidRPr="00412552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</w:t>
      </w:r>
      <w:r w:rsidR="00911A96" w:rsidRPr="00412552">
        <w:rPr>
          <w:rFonts w:ascii="Times New Roman" w:hAnsi="Times New Roman" w:cs="Times New Roman"/>
          <w:sz w:val="24"/>
          <w:szCs w:val="24"/>
        </w:rPr>
        <w:t>6</w:t>
      </w:r>
      <w:r w:rsidRPr="004125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Срок выдачи результата муниципальной услуги исчисляется со дня по</w:t>
      </w:r>
      <w:r w:rsidR="00651EAF" w:rsidRPr="00412552">
        <w:rPr>
          <w:rFonts w:ascii="Times New Roman" w:hAnsi="Times New Roman" w:cs="Times New Roman"/>
          <w:sz w:val="24"/>
          <w:szCs w:val="24"/>
        </w:rPr>
        <w:t>ступления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412552">
        <w:rPr>
          <w:rFonts w:ascii="Times New Roman" w:hAnsi="Times New Roman" w:cs="Times New Roman"/>
          <w:sz w:val="24"/>
          <w:szCs w:val="24"/>
        </w:rPr>
        <w:t>на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412552">
        <w:rPr>
          <w:rFonts w:ascii="Times New Roman" w:hAnsi="Times New Roman" w:cs="Times New Roman"/>
          <w:sz w:val="24"/>
          <w:szCs w:val="24"/>
        </w:rPr>
        <w:t>официального адреса электронной почты Администрации</w:t>
      </w:r>
      <w:r w:rsidR="007C4E15" w:rsidRPr="00412552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="00515076" w:rsidRPr="00412552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</w:t>
      </w:r>
      <w:r w:rsidR="004958D6" w:rsidRPr="00412552">
        <w:rPr>
          <w:rFonts w:ascii="Times New Roman" w:eastAsia="Calibri" w:hAnsi="Times New Roman" w:cs="Times New Roman"/>
          <w:sz w:val="24"/>
          <w:szCs w:val="24"/>
        </w:rPr>
        <w:t xml:space="preserve"> шестидесяти </w:t>
      </w:r>
      <w:r w:rsidR="007774F3" w:rsidRPr="00412552">
        <w:rPr>
          <w:rFonts w:ascii="Times New Roman" w:eastAsia="Calibri" w:hAnsi="Times New Roman" w:cs="Times New Roman"/>
          <w:sz w:val="24"/>
          <w:szCs w:val="24"/>
        </w:rPr>
        <w:t>календарных дней со дня поступления заявления</w:t>
      </w:r>
      <w:r w:rsidR="007774F3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412552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4958D6" w:rsidRPr="004125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412552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D727C" w:rsidRPr="0041255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412552">
        <w:rPr>
          <w:rFonts w:ascii="Times New Roman" w:hAnsi="Times New Roman" w:cs="Times New Roman"/>
          <w:sz w:val="24"/>
          <w:szCs w:val="24"/>
        </w:rPr>
        <w:t xml:space="preserve">со дня представления Заявителем </w:t>
      </w:r>
      <w:r w:rsidR="00883199" w:rsidRPr="00412552">
        <w:rPr>
          <w:rFonts w:ascii="Times New Roman" w:hAnsi="Times New Roman" w:cs="Times New Roman"/>
          <w:sz w:val="24"/>
          <w:szCs w:val="24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 w:rsidRPr="00412552">
        <w:rPr>
          <w:rFonts w:ascii="Times New Roman" w:hAnsi="Times New Roman" w:cs="Times New Roman"/>
          <w:sz w:val="24"/>
          <w:szCs w:val="24"/>
        </w:rPr>
        <w:t xml:space="preserve">со дня предоставления  Заявителем </w:t>
      </w:r>
      <w:r w:rsidRPr="00412552">
        <w:rPr>
          <w:rFonts w:ascii="Times New Roman" w:hAnsi="Times New Roman" w:cs="Times New Roman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412552">
        <w:rPr>
          <w:rFonts w:ascii="Times New Roman" w:hAnsi="Times New Roman" w:cs="Times New Roman"/>
          <w:sz w:val="24"/>
          <w:szCs w:val="24"/>
        </w:rPr>
        <w:t>,</w:t>
      </w:r>
      <w:r w:rsidRPr="00412552">
        <w:rPr>
          <w:rFonts w:ascii="Times New Roman" w:hAnsi="Times New Roman" w:cs="Times New Roman"/>
          <w:sz w:val="24"/>
          <w:szCs w:val="24"/>
        </w:rPr>
        <w:t xml:space="preserve"> и</w:t>
      </w:r>
      <w:r w:rsidR="005D727C" w:rsidRPr="00412552">
        <w:rPr>
          <w:rFonts w:ascii="Times New Roman" w:hAnsi="Times New Roman" w:cs="Times New Roman"/>
          <w:sz w:val="24"/>
          <w:szCs w:val="24"/>
        </w:rPr>
        <w:t xml:space="preserve"> не должен превышать тридцати календарных дней.</w:t>
      </w:r>
      <w:proofErr w:type="gramEnd"/>
    </w:p>
    <w:p w:rsidR="00494D76" w:rsidRPr="0041255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412552">
        <w:rPr>
          <w:rFonts w:ascii="Times New Roman" w:hAnsi="Times New Roman" w:cs="Times New Roman"/>
          <w:sz w:val="24"/>
          <w:szCs w:val="24"/>
        </w:rPr>
        <w:t>поступления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412552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412552">
        <w:rPr>
          <w:rFonts w:ascii="Times New Roman" w:hAnsi="Times New Roman" w:cs="Times New Roman"/>
          <w:sz w:val="24"/>
          <w:szCs w:val="24"/>
        </w:rPr>
        <w:t>поступления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1255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B03A8B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8E7EC8" w:rsidRPr="00412552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Администрации </w:t>
      </w:r>
      <w:r w:rsidR="00B03A8B" w:rsidRPr="00412552">
        <w:rPr>
          <w:rFonts w:ascii="Times New Roman" w:hAnsi="Times New Roman" w:cs="Times New Roman"/>
          <w:sz w:val="24"/>
          <w:szCs w:val="24"/>
        </w:rPr>
        <w:t xml:space="preserve">либо </w:t>
      </w:r>
      <w:r w:rsidR="008E7EC8" w:rsidRPr="0041255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41255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="00494D76" w:rsidRPr="0041255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494D76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12552">
        <w:rPr>
          <w:rFonts w:ascii="Times New Roman" w:hAnsi="Times New Roman" w:cs="Times New Roman"/>
          <w:sz w:val="24"/>
          <w:szCs w:val="24"/>
        </w:rPr>
        <w:t>2.</w:t>
      </w:r>
      <w:r w:rsidRPr="00412552">
        <w:rPr>
          <w:rFonts w:ascii="Times New Roman" w:hAnsi="Times New Roman" w:cs="Times New Roman"/>
          <w:sz w:val="24"/>
          <w:szCs w:val="24"/>
        </w:rPr>
        <w:t xml:space="preserve">8 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412552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412552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41255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412552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C73374" w:rsidRPr="00412552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59087A" w:rsidRPr="004125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41255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494D76"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217E0D" w:rsidRPr="00412552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12552">
        <w:rPr>
          <w:rFonts w:ascii="Times New Roman" w:hAnsi="Times New Roman" w:cs="Times New Roman"/>
          <w:sz w:val="24"/>
          <w:szCs w:val="24"/>
        </w:rPr>
        <w:t>2.</w:t>
      </w:r>
      <w:r w:rsidR="00911A96" w:rsidRPr="00412552">
        <w:rPr>
          <w:rFonts w:ascii="Times New Roman" w:hAnsi="Times New Roman" w:cs="Times New Roman"/>
          <w:sz w:val="24"/>
          <w:szCs w:val="24"/>
        </w:rPr>
        <w:t>8</w:t>
      </w:r>
      <w:r w:rsidR="00494D76"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41255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1255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4125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1A15" w:rsidRPr="00412552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1255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41255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7125E7" w:rsidRPr="00412552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41255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55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41255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41255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="007C6C78" w:rsidRPr="0041255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</w:t>
      </w:r>
      <w:r w:rsidR="005A245B" w:rsidRPr="00412552">
        <w:rPr>
          <w:rFonts w:ascii="Times New Roman" w:hAnsi="Times New Roman" w:cs="Times New Roman"/>
          <w:bCs/>
          <w:sz w:val="24"/>
          <w:szCs w:val="24"/>
        </w:rPr>
        <w:t>риложениям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5A245B" w:rsidRPr="00412552">
        <w:rPr>
          <w:rFonts w:ascii="Times New Roman" w:hAnsi="Times New Roman" w:cs="Times New Roman"/>
          <w:bCs/>
          <w:sz w:val="24"/>
          <w:szCs w:val="24"/>
        </w:rPr>
        <w:t xml:space="preserve"> и № 2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регламенту, поданное в адрес Администрации следующими способами:</w:t>
      </w:r>
    </w:p>
    <w:p w:rsidR="00214F19" w:rsidRPr="0041255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412552">
        <w:rPr>
          <w:rFonts w:ascii="Times New Roman" w:hAnsi="Times New Roman" w:cs="Times New Roman"/>
          <w:sz w:val="24"/>
          <w:szCs w:val="24"/>
        </w:rPr>
        <w:t xml:space="preserve"> с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36C1B" w:rsidRPr="00412552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214F19" w:rsidRPr="0041255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412552">
        <w:rPr>
          <w:rFonts w:ascii="Times New Roman" w:hAnsi="Times New Roman" w:cs="Times New Roman"/>
          <w:sz w:val="24"/>
          <w:szCs w:val="24"/>
        </w:rPr>
        <w:t>заявления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412552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412552">
        <w:rPr>
          <w:rFonts w:ascii="Times New Roman" w:hAnsi="Times New Roman" w:cs="Times New Roman"/>
          <w:sz w:val="24"/>
          <w:szCs w:val="24"/>
        </w:rPr>
        <w:t>запрос</w:t>
      </w:r>
      <w:r w:rsidRPr="00412552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41255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4125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12552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:rsidR="00214F19" w:rsidRPr="00412552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12552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412552">
        <w:rPr>
          <w:sz w:val="24"/>
          <w:szCs w:val="24"/>
        </w:rPr>
        <w:t>Заявителю</w:t>
      </w:r>
      <w:r w:rsidR="004705AD" w:rsidRPr="00412552">
        <w:rPr>
          <w:sz w:val="24"/>
          <w:szCs w:val="24"/>
        </w:rPr>
        <w:t xml:space="preserve"> </w:t>
      </w:r>
      <w:r w:rsidRPr="00412552">
        <w:rPr>
          <w:sz w:val="24"/>
          <w:szCs w:val="24"/>
        </w:rPr>
        <w:t>результатов предоставления муниципальной услуги:</w:t>
      </w:r>
    </w:p>
    <w:p w:rsidR="00214F19" w:rsidRPr="00412552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1255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12552">
        <w:rPr>
          <w:sz w:val="24"/>
          <w:szCs w:val="24"/>
        </w:rPr>
        <w:t>Администрации</w:t>
      </w:r>
      <w:r w:rsidRPr="00412552">
        <w:rPr>
          <w:sz w:val="24"/>
          <w:szCs w:val="24"/>
        </w:rPr>
        <w:t>;</w:t>
      </w:r>
    </w:p>
    <w:p w:rsidR="00214F19" w:rsidRPr="00412552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1255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12552">
        <w:rPr>
          <w:sz w:val="24"/>
          <w:szCs w:val="24"/>
        </w:rPr>
        <w:t>РГАУ МФЦ</w:t>
      </w:r>
      <w:r w:rsidRPr="00412552">
        <w:rPr>
          <w:sz w:val="24"/>
          <w:szCs w:val="24"/>
        </w:rPr>
        <w:t>;</w:t>
      </w:r>
    </w:p>
    <w:p w:rsidR="00214F19" w:rsidRPr="00412552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12552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412552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12552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41255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412552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412552">
        <w:rPr>
          <w:rFonts w:ascii="Times New Roman" w:hAnsi="Times New Roman" w:cs="Times New Roman"/>
          <w:sz w:val="24"/>
          <w:szCs w:val="24"/>
        </w:rPr>
        <w:t>–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подтверждающего полномочия в соответствии с законодательством Российской Федерации.</w:t>
      </w:r>
    </w:p>
    <w:p w:rsidR="007774F3" w:rsidRPr="00412552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2.8.4.</w:t>
      </w:r>
      <w:r w:rsidR="007774F3" w:rsidRPr="00412552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412552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412552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412552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412552">
        <w:rPr>
          <w:rFonts w:ascii="Times New Roman" w:eastAsia="Calibri" w:hAnsi="Times New Roman" w:cs="Times New Roman"/>
          <w:sz w:val="24"/>
          <w:szCs w:val="24"/>
        </w:rPr>
        <w:t>ЕГРН).</w:t>
      </w:r>
    </w:p>
    <w:p w:rsidR="007774F3" w:rsidRPr="00412552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Pr="00412552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           2.8.6. Заверенный перевод </w:t>
      </w:r>
      <w:proofErr w:type="gramStart"/>
      <w:r w:rsidRPr="00412552">
        <w:rPr>
          <w:rFonts w:ascii="Times New Roman" w:eastAsia="Calibri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12552">
        <w:rPr>
          <w:rFonts w:ascii="Times New Roman" w:eastAsia="Calibri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6B627A" w:rsidRPr="00412552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2.8.7.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7774F3" w:rsidRPr="00412552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412552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412552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74F3" w:rsidRPr="00412552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41255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1) выписка из ЕГРН об основных характеристиках и зарегистрированных правах на земельный участок;</w:t>
      </w:r>
      <w:proofErr w:type="gramEnd"/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>6) информация о резервировании исходного земельного участка для государственных или муниципальных нужд;</w:t>
      </w:r>
    </w:p>
    <w:p w:rsidR="004D789F" w:rsidRPr="00412552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412552">
        <w:rPr>
          <w:rFonts w:ascii="Times New Roman" w:hAnsi="Times New Roman" w:cs="Times New Roman"/>
          <w:sz w:val="24"/>
          <w:szCs w:val="24"/>
        </w:rPr>
        <w:t>.</w:t>
      </w:r>
    </w:p>
    <w:p w:rsidR="00AC43FD" w:rsidRPr="00412552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412552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41255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41255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41255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412552">
        <w:rPr>
          <w:rFonts w:ascii="Times New Roman" w:hAnsi="Times New Roman" w:cs="Times New Roman"/>
          <w:sz w:val="24"/>
          <w:szCs w:val="24"/>
        </w:rPr>
        <w:t>9</w:t>
      </w:r>
      <w:r w:rsidR="00863366"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412552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412552">
        <w:rPr>
          <w:rFonts w:ascii="Times New Roman" w:hAnsi="Times New Roman" w:cs="Times New Roman"/>
          <w:sz w:val="24"/>
          <w:szCs w:val="24"/>
        </w:rPr>
        <w:t>требовать от З</w:t>
      </w:r>
      <w:r w:rsidRPr="00412552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412552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412552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412552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412552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412552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412552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412552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C2189F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</w:t>
      </w:r>
      <w:r w:rsidR="00AC43FD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2.13. При предоставлении муниципальных услуг в электронной форме с использованием </w:t>
      </w:r>
      <w:r w:rsidR="00A93D46" w:rsidRPr="0041255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412552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41255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41255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125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412552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12552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412552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412552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412552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12552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412552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412552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412552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2.1</w:t>
      </w:r>
      <w:r w:rsidR="00245080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12552">
        <w:rPr>
          <w:rFonts w:ascii="Times New Roman" w:hAnsi="Times New Roman" w:cs="Times New Roman"/>
          <w:sz w:val="24"/>
          <w:szCs w:val="24"/>
        </w:rPr>
        <w:t xml:space="preserve">ется </w:t>
      </w:r>
      <w:r w:rsidR="0072613A" w:rsidRPr="00412552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412552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2.1</w:t>
      </w:r>
      <w:r w:rsidR="00245080" w:rsidRPr="00412552">
        <w:rPr>
          <w:rFonts w:ascii="Times New Roman" w:hAnsi="Times New Roman" w:cs="Times New Roman"/>
          <w:sz w:val="24"/>
          <w:szCs w:val="24"/>
        </w:rPr>
        <w:t>5</w:t>
      </w:r>
      <w:r w:rsidR="00E80DEC" w:rsidRPr="00412552">
        <w:rPr>
          <w:rFonts w:ascii="Times New Roman" w:hAnsi="Times New Roman" w:cs="Times New Roman"/>
          <w:sz w:val="24"/>
          <w:szCs w:val="24"/>
        </w:rPr>
        <w:t>.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412552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41255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E80DEC" w:rsidRPr="00412552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412552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2.1</w:t>
      </w:r>
      <w:r w:rsidR="00245080" w:rsidRPr="00412552">
        <w:rPr>
          <w:rFonts w:ascii="Times New Roman" w:hAnsi="Times New Roman" w:cs="Times New Roman"/>
          <w:sz w:val="24"/>
          <w:szCs w:val="24"/>
        </w:rPr>
        <w:t>6</w:t>
      </w:r>
      <w:r w:rsidRPr="0041255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1255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412552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1255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не завершено), которое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которого не истек;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6D5AF9" w:rsidRPr="00412552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412552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412552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412552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412552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412552" w:rsidRDefault="00C2189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5AF9" w:rsidRPr="00412552">
        <w:rPr>
          <w:rFonts w:ascii="Times New Roman" w:hAnsi="Times New Roman" w:cs="Times New Roman"/>
          <w:sz w:val="24"/>
          <w:szCs w:val="24"/>
        </w:rPr>
        <w:t>отказывает в заключени</w:t>
      </w:r>
      <w:proofErr w:type="gramStart"/>
      <w:r w:rsidR="006D5AF9" w:rsidRPr="00412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5AF9" w:rsidRPr="0041255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в случае, если площадь земельного участка, на который возникает </w:t>
      </w:r>
      <w:r w:rsidR="006D5AF9" w:rsidRPr="00412552">
        <w:rPr>
          <w:rFonts w:ascii="Times New Roman" w:hAnsi="Times New Roman" w:cs="Times New Roman"/>
          <w:sz w:val="24"/>
          <w:szCs w:val="24"/>
        </w:rPr>
        <w:lastRenderedPageBreak/>
        <w:t>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412552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2.1</w:t>
      </w:r>
      <w:r w:rsidR="00EB6BC3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1255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12552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2.1</w:t>
      </w:r>
      <w:r w:rsidR="00202659" w:rsidRPr="00412552">
        <w:rPr>
          <w:rFonts w:ascii="Times New Roman" w:hAnsi="Times New Roman" w:cs="Times New Roman"/>
          <w:sz w:val="24"/>
          <w:szCs w:val="24"/>
        </w:rPr>
        <w:t>9</w:t>
      </w:r>
      <w:r w:rsidRPr="0041255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1255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412552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</w:t>
      </w:r>
      <w:r w:rsidR="00202659" w:rsidRPr="00412552">
        <w:rPr>
          <w:rFonts w:ascii="Times New Roman" w:hAnsi="Times New Roman" w:cs="Times New Roman"/>
          <w:sz w:val="24"/>
          <w:szCs w:val="24"/>
        </w:rPr>
        <w:t>20</w:t>
      </w:r>
      <w:r w:rsidRPr="0041255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1255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1255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</w:t>
      </w:r>
      <w:r w:rsidR="00202659" w:rsidRPr="00412552">
        <w:rPr>
          <w:rFonts w:ascii="Times New Roman" w:hAnsi="Times New Roman" w:cs="Times New Roman"/>
          <w:sz w:val="24"/>
          <w:szCs w:val="24"/>
        </w:rPr>
        <w:t>21</w:t>
      </w:r>
      <w:r w:rsidRPr="0041255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12552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412552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2</w:t>
      </w:r>
      <w:r w:rsidRPr="0041255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1255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412552">
        <w:rPr>
          <w:rFonts w:ascii="Times New Roman" w:hAnsi="Times New Roman" w:cs="Times New Roman"/>
          <w:sz w:val="24"/>
          <w:szCs w:val="24"/>
        </w:rPr>
        <w:t>Администрацией</w:t>
      </w:r>
      <w:r w:rsidRPr="0041255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412552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412552">
        <w:rPr>
          <w:rFonts w:ascii="Times New Roman" w:hAnsi="Times New Roman" w:cs="Times New Roman"/>
          <w:sz w:val="24"/>
          <w:szCs w:val="24"/>
        </w:rPr>
        <w:t>3</w:t>
      </w:r>
      <w:r w:rsidRPr="0041255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412552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412552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аявителей.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За поль</w:t>
      </w:r>
      <w:r w:rsidR="00777470" w:rsidRPr="00412552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12552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412552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412552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41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552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41255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41255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41255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41255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412552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412552">
        <w:rPr>
          <w:rFonts w:ascii="Times New Roman" w:hAnsi="Times New Roman" w:cs="Times New Roman"/>
          <w:sz w:val="24"/>
          <w:szCs w:val="24"/>
        </w:rPr>
        <w:t>должностного</w:t>
      </w:r>
      <w:r w:rsidRPr="00412552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412552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412552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412552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1255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125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255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412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2552">
        <w:rPr>
          <w:rFonts w:ascii="Times New Roman" w:hAnsi="Times New Roman" w:cs="Times New Roman"/>
          <w:sz w:val="24"/>
          <w:szCs w:val="24"/>
        </w:rPr>
        <w:t>услуг</w:t>
      </w:r>
      <w:r w:rsidR="00202659" w:rsidRPr="00412552">
        <w:rPr>
          <w:rFonts w:ascii="Times New Roman" w:hAnsi="Times New Roman" w:cs="Times New Roman"/>
          <w:sz w:val="24"/>
          <w:szCs w:val="24"/>
        </w:rPr>
        <w:t>и</w:t>
      </w:r>
      <w:r w:rsidRPr="0041255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41255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41255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4</w:t>
      </w:r>
      <w:r w:rsidR="00061390" w:rsidRPr="0041255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412552">
        <w:rPr>
          <w:rFonts w:ascii="Times New Roman" w:hAnsi="Times New Roman" w:cs="Times New Roman"/>
          <w:sz w:val="24"/>
          <w:szCs w:val="24"/>
        </w:rPr>
        <w:t>Администрацию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>.4</w:t>
      </w:r>
      <w:r w:rsidR="00061390" w:rsidRPr="0041255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412552">
        <w:rPr>
          <w:rFonts w:ascii="Times New Roman" w:hAnsi="Times New Roman" w:cs="Times New Roman"/>
          <w:sz w:val="24"/>
          <w:szCs w:val="24"/>
        </w:rPr>
        <w:t>Заявителя</w:t>
      </w:r>
      <w:r w:rsidRPr="0041255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5</w:t>
      </w:r>
      <w:r w:rsidRPr="0041255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412552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6</w:t>
      </w:r>
      <w:r w:rsidRPr="00412552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412552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412552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41255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412552">
        <w:rPr>
          <w:rFonts w:ascii="Times New Roman" w:hAnsi="Times New Roman" w:cs="Times New Roman"/>
          <w:sz w:val="24"/>
          <w:szCs w:val="24"/>
        </w:rPr>
        <w:t>С</w:t>
      </w:r>
      <w:r w:rsidR="00863366" w:rsidRPr="00412552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41255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412552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7</w:t>
      </w:r>
      <w:r w:rsidRPr="0041255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2.2</w:t>
      </w:r>
      <w:r w:rsidR="00202659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412552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412552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41255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E65795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41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552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346C8B" w:rsidRPr="0041255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41255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255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41255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41255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3.1</w:t>
      </w:r>
      <w:r w:rsidR="000C0A52" w:rsidRPr="00412552">
        <w:rPr>
          <w:rFonts w:ascii="Times New Roman" w:hAnsi="Times New Roman" w:cs="Times New Roman"/>
          <w:sz w:val="24"/>
          <w:szCs w:val="24"/>
        </w:rPr>
        <w:t>.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412552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на предоставление муниципальной услуги; </w:t>
      </w:r>
    </w:p>
    <w:p w:rsidR="006D5AF9" w:rsidRPr="00412552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обработка заявления и документов;</w:t>
      </w:r>
    </w:p>
    <w:p w:rsidR="006D5AF9" w:rsidRPr="00412552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участков;</w:t>
      </w:r>
    </w:p>
    <w:p w:rsidR="006D5AF9" w:rsidRPr="00412552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подготовка и выдача </w:t>
      </w:r>
      <w:r w:rsidR="00864912" w:rsidRPr="0041255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64912" w:rsidRPr="00412552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EB24DA" w:rsidRPr="00412552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41255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41255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</w:t>
      </w:r>
      <w:r w:rsidR="00C2189F" w:rsidRPr="00412552">
        <w:rPr>
          <w:rFonts w:ascii="Times New Roman" w:hAnsi="Times New Roman" w:cs="Times New Roman"/>
          <w:sz w:val="24"/>
          <w:szCs w:val="24"/>
        </w:rPr>
        <w:lastRenderedPageBreak/>
        <w:t>заявления в адрес Администрации.</w:t>
      </w:r>
    </w:p>
    <w:p w:rsidR="00EB24DA" w:rsidRPr="0041255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EB24DA" w:rsidRPr="0041255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 по почте </w:t>
      </w:r>
      <w:r w:rsidR="006377C8" w:rsidRPr="0041255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12552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412552">
        <w:rPr>
          <w:rFonts w:ascii="Times New Roman" w:hAnsi="Times New Roman" w:cs="Times New Roman"/>
          <w:sz w:val="24"/>
          <w:szCs w:val="24"/>
        </w:rPr>
        <w:t>енным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412552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412552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4125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412552">
        <w:rPr>
          <w:rFonts w:ascii="Times New Roman" w:hAnsi="Times New Roman" w:cs="Times New Roman"/>
          <w:sz w:val="24"/>
          <w:szCs w:val="24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41255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412552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0C0A52" w:rsidRPr="00412552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A7970" w:rsidRPr="00412552">
        <w:rPr>
          <w:rFonts w:ascii="Times New Roman" w:hAnsi="Times New Roman" w:cs="Times New Roman"/>
          <w:sz w:val="24"/>
          <w:szCs w:val="24"/>
        </w:rPr>
        <w:t>посредством</w:t>
      </w:r>
      <w:r w:rsidR="000C0A52" w:rsidRPr="00412552">
        <w:rPr>
          <w:rFonts w:ascii="Times New Roman" w:hAnsi="Times New Roman" w:cs="Times New Roman"/>
          <w:sz w:val="24"/>
          <w:szCs w:val="24"/>
        </w:rPr>
        <w:t xml:space="preserve"> электронной почты либо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412552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412552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0C0A52" w:rsidRPr="0041255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7970" w:rsidRPr="00412552">
        <w:rPr>
          <w:rFonts w:ascii="Times New Roman" w:hAnsi="Times New Roman" w:cs="Times New Roman"/>
          <w:sz w:val="24"/>
          <w:szCs w:val="24"/>
        </w:rPr>
        <w:t xml:space="preserve">официальный адрес </w:t>
      </w:r>
      <w:r w:rsidR="000C0A52" w:rsidRPr="00412552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41255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12552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940AB3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864912" w:rsidRPr="00412552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40AB3" w:rsidRPr="00412552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="006F3886" w:rsidRPr="00412552">
        <w:rPr>
          <w:rFonts w:ascii="Times New Roman" w:hAnsi="Times New Roman" w:cs="Times New Roman"/>
          <w:sz w:val="24"/>
          <w:szCs w:val="24"/>
        </w:rPr>
        <w:t>,</w:t>
      </w:r>
      <w:r w:rsidRPr="00412552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поступивших документов и/или в СЭД.</w:t>
      </w:r>
      <w:proofErr w:type="gramEnd"/>
    </w:p>
    <w:p w:rsidR="006009DB" w:rsidRPr="00412552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412552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 основаниям, указанным в пункт</w:t>
      </w:r>
      <w:r w:rsidR="00227606" w:rsidRPr="00412552">
        <w:rPr>
          <w:rFonts w:ascii="Times New Roman" w:hAnsi="Times New Roman" w:cs="Times New Roman"/>
          <w:sz w:val="24"/>
          <w:szCs w:val="24"/>
        </w:rPr>
        <w:t>ах</w:t>
      </w:r>
      <w:r w:rsidRPr="00412552">
        <w:rPr>
          <w:rFonts w:ascii="Times New Roman" w:hAnsi="Times New Roman" w:cs="Times New Roman"/>
          <w:sz w:val="24"/>
          <w:szCs w:val="24"/>
        </w:rPr>
        <w:t xml:space="preserve"> 2.14</w:t>
      </w:r>
      <w:r w:rsidR="00227606" w:rsidRPr="00412552">
        <w:rPr>
          <w:rFonts w:ascii="Times New Roman" w:hAnsi="Times New Roman" w:cs="Times New Roman"/>
          <w:sz w:val="24"/>
          <w:szCs w:val="24"/>
        </w:rPr>
        <w:t xml:space="preserve"> и 2.15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41255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412552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="00940AB3" w:rsidRPr="00412552">
        <w:rPr>
          <w:rFonts w:ascii="Times New Roman" w:hAnsi="Times New Roman" w:cs="Times New Roman"/>
          <w:sz w:val="24"/>
          <w:szCs w:val="24"/>
        </w:rPr>
        <w:t>на следующий рабочий день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412552">
        <w:rPr>
          <w:rFonts w:ascii="Times New Roman" w:hAnsi="Times New Roman" w:cs="Times New Roman"/>
          <w:sz w:val="24"/>
          <w:szCs w:val="24"/>
        </w:rPr>
        <w:t>должностному лицу 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41255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412552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41255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Срок выполнен</w:t>
      </w:r>
      <w:r w:rsidR="00723E0C" w:rsidRPr="00412552">
        <w:rPr>
          <w:rFonts w:ascii="Times New Roman" w:hAnsi="Times New Roman" w:cs="Times New Roman"/>
          <w:sz w:val="24"/>
          <w:szCs w:val="24"/>
        </w:rPr>
        <w:t xml:space="preserve">ия административной процедуры </w:t>
      </w:r>
      <w:r w:rsidR="00940AB3" w:rsidRPr="00412552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41255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41255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412552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412552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412552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412552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6009DB" w:rsidRPr="00412552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3.3 </w:t>
      </w:r>
      <w:r w:rsidR="006009DB" w:rsidRPr="0041255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6F4156" w:rsidRPr="00412552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6009DB" w:rsidRPr="00412552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412552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412552">
        <w:rPr>
          <w:rFonts w:ascii="Times New Roman" w:hAnsi="Times New Roman" w:cs="Times New Roman"/>
          <w:sz w:val="24"/>
          <w:szCs w:val="24"/>
        </w:rPr>
        <w:t>документов, указанных</w:t>
      </w:r>
      <w:r w:rsidRPr="00412552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F4156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009DB" w:rsidRPr="00412552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муниципальной услуги Администрация возвращает это заявление заявителю, если оно не соответствует пункту 2.</w:t>
      </w:r>
      <w:r w:rsidR="006F4156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6F4156" w:rsidRPr="00412552">
        <w:rPr>
          <w:rFonts w:ascii="Times New Roman" w:hAnsi="Times New Roman" w:cs="Times New Roman"/>
          <w:sz w:val="24"/>
          <w:szCs w:val="24"/>
        </w:rPr>
        <w:t>,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412552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6F4156" w:rsidRPr="00412552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F4156" w:rsidRPr="0041255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12552">
        <w:rPr>
          <w:rFonts w:ascii="Times New Roman" w:hAnsi="Times New Roman" w:cs="Times New Roman"/>
          <w:sz w:val="24"/>
          <w:szCs w:val="24"/>
        </w:rPr>
        <w:t>, ответственн</w:t>
      </w:r>
      <w:r w:rsidR="006F4156" w:rsidRPr="00412552">
        <w:rPr>
          <w:rFonts w:ascii="Times New Roman" w:hAnsi="Times New Roman" w:cs="Times New Roman"/>
          <w:sz w:val="24"/>
          <w:szCs w:val="24"/>
        </w:rPr>
        <w:t>ое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412552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в виде электронного документа по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412552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412552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412552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412552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156" w:rsidRPr="00412552">
        <w:rPr>
          <w:rFonts w:ascii="Times New Roman" w:hAnsi="Times New Roman" w:cs="Times New Roman"/>
          <w:sz w:val="24"/>
          <w:szCs w:val="24"/>
        </w:rPr>
        <w:t>исполнения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41255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соглашения о перераспределении земельных участков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осуществляет подготовку проекта мотив</w:t>
      </w:r>
      <w:r w:rsidR="00EF26BF" w:rsidRPr="00412552">
        <w:rPr>
          <w:rFonts w:ascii="Times New Roman" w:hAnsi="Times New Roman" w:cs="Times New Roman"/>
          <w:sz w:val="24"/>
          <w:szCs w:val="24"/>
        </w:rPr>
        <w:t>ированного отказа Администрации;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согласовывает проект мотивированного отказа Администрации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60507" w:rsidRPr="00412552">
        <w:rPr>
          <w:rFonts w:ascii="Times New Roman" w:hAnsi="Times New Roman" w:cs="Times New Roman"/>
          <w:sz w:val="24"/>
          <w:szCs w:val="24"/>
        </w:rPr>
        <w:t xml:space="preserve"> с </w:t>
      </w:r>
      <w:r w:rsidRPr="00412552">
        <w:rPr>
          <w:rFonts w:ascii="Times New Roman" w:hAnsi="Times New Roman" w:cs="Times New Roman"/>
          <w:sz w:val="24"/>
          <w:szCs w:val="24"/>
        </w:rPr>
        <w:t xml:space="preserve">должностными лицами, наделенными полномочиями руководителем Администрации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Согласованный проект мотивированного отказа Администрации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рассматривает и подписы</w:t>
      </w:r>
      <w:r w:rsidR="00EF26BF" w:rsidRPr="00412552">
        <w:rPr>
          <w:rFonts w:ascii="Times New Roman" w:hAnsi="Times New Roman" w:cs="Times New Roman"/>
          <w:sz w:val="24"/>
          <w:szCs w:val="24"/>
        </w:rPr>
        <w:t>вает руководитель 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3.4.2. В случае отсутствия оснований для отказа в предоставлении муниципальной услуги, указанных в пункте 2.1</w:t>
      </w:r>
      <w:r w:rsidR="00990308" w:rsidRPr="00412552">
        <w:rPr>
          <w:rFonts w:ascii="Times New Roman" w:hAnsi="Times New Roman" w:cs="Times New Roman"/>
          <w:sz w:val="24"/>
          <w:szCs w:val="24"/>
        </w:rPr>
        <w:t>7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41255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12552">
        <w:rPr>
          <w:rFonts w:ascii="Times New Roman" w:hAnsi="Times New Roman" w:cs="Times New Roman"/>
          <w:sz w:val="24"/>
          <w:szCs w:val="24"/>
        </w:rPr>
        <w:t>, ответственн</w:t>
      </w:r>
      <w:r w:rsidR="00990308" w:rsidRPr="00412552">
        <w:rPr>
          <w:rFonts w:ascii="Times New Roman" w:hAnsi="Times New Roman" w:cs="Times New Roman"/>
          <w:sz w:val="24"/>
          <w:szCs w:val="24"/>
        </w:rPr>
        <w:t>ое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</w:t>
      </w:r>
      <w:r w:rsidR="00990308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участка;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направляет проект решения Администрации на согласование </w:t>
      </w:r>
      <w:r w:rsidR="00990308" w:rsidRPr="00412552">
        <w:rPr>
          <w:rFonts w:ascii="Times New Roman" w:hAnsi="Times New Roman" w:cs="Times New Roman"/>
          <w:sz w:val="24"/>
          <w:szCs w:val="24"/>
        </w:rPr>
        <w:t>должностным</w:t>
      </w:r>
      <w:r w:rsidRPr="00412552">
        <w:rPr>
          <w:rFonts w:ascii="Times New Roman" w:hAnsi="Times New Roman" w:cs="Times New Roman"/>
          <w:sz w:val="24"/>
          <w:szCs w:val="24"/>
        </w:rPr>
        <w:t xml:space="preserve"> лиц</w:t>
      </w:r>
      <w:r w:rsidR="00990308" w:rsidRPr="00412552">
        <w:rPr>
          <w:rFonts w:ascii="Times New Roman" w:hAnsi="Times New Roman" w:cs="Times New Roman"/>
          <w:sz w:val="24"/>
          <w:szCs w:val="24"/>
        </w:rPr>
        <w:t>ам</w:t>
      </w:r>
      <w:r w:rsidRPr="00412552">
        <w:rPr>
          <w:rFonts w:ascii="Times New Roman" w:hAnsi="Times New Roman" w:cs="Times New Roman"/>
          <w:sz w:val="24"/>
          <w:szCs w:val="24"/>
        </w:rPr>
        <w:t>, надел</w:t>
      </w:r>
      <w:r w:rsidR="00990308" w:rsidRPr="00412552">
        <w:rPr>
          <w:rFonts w:ascii="Times New Roman" w:hAnsi="Times New Roman" w:cs="Times New Roman"/>
          <w:sz w:val="24"/>
          <w:szCs w:val="24"/>
        </w:rPr>
        <w:t>енным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Администрации.</w:t>
      </w:r>
    </w:p>
    <w:p w:rsidR="006F4156" w:rsidRPr="00412552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4125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решение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6F4156" w:rsidRPr="00412552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412552">
        <w:rPr>
          <w:rFonts w:ascii="Times New Roman" w:hAnsi="Times New Roman" w:cs="Times New Roman"/>
          <w:sz w:val="24"/>
          <w:szCs w:val="24"/>
        </w:rPr>
        <w:t>7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наличия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проекта межевания территории </w:t>
      </w:r>
      <w:r w:rsidR="00E30F34" w:rsidRPr="0041255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готовит проект согласия Администрации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в виде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письма Администрации;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направляет проект согласия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с </w:t>
      </w:r>
      <w:r w:rsidRPr="00412552">
        <w:rPr>
          <w:rFonts w:ascii="Times New Roman" w:hAnsi="Times New Roman" w:cs="Times New Roman"/>
          <w:sz w:val="24"/>
          <w:szCs w:val="24"/>
        </w:rPr>
        <w:t>должностн</w:t>
      </w:r>
      <w:r w:rsidR="00E30F34" w:rsidRPr="00412552">
        <w:rPr>
          <w:rFonts w:ascii="Times New Roman" w:hAnsi="Times New Roman" w:cs="Times New Roman"/>
          <w:sz w:val="24"/>
          <w:szCs w:val="24"/>
        </w:rPr>
        <w:t>ыми лицами, наделенными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Согласованный проект согласия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</w:t>
      </w:r>
      <w:r w:rsidR="00EF26BF" w:rsidRPr="00412552">
        <w:rPr>
          <w:rFonts w:ascii="Times New Roman" w:hAnsi="Times New Roman" w:cs="Times New Roman"/>
          <w:sz w:val="24"/>
          <w:szCs w:val="24"/>
        </w:rPr>
        <w:t>вает руководитель 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6F4156" w:rsidRPr="00412552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4125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согласие 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6F4156" w:rsidRPr="00412552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41255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6F4156" w:rsidRPr="00412552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3.4.4. </w:t>
      </w:r>
      <w:r w:rsidR="00E30F34" w:rsidRPr="0041255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412552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корреспонденции: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течение одного рабочего дня регистрирует решение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письмо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участков;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заверение схемы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</w:t>
      </w:r>
      <w:r w:rsidR="00EF26BF" w:rsidRPr="00412552">
        <w:rPr>
          <w:rFonts w:ascii="Times New Roman" w:hAnsi="Times New Roman" w:cs="Times New Roman"/>
          <w:sz w:val="24"/>
          <w:szCs w:val="24"/>
        </w:rPr>
        <w:t>исью руководителя 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6F4156" w:rsidRPr="00412552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предоставляет Заявителю решение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412552">
        <w:rPr>
          <w:rFonts w:ascii="Times New Roman" w:hAnsi="Times New Roman" w:cs="Times New Roman"/>
          <w:sz w:val="24"/>
          <w:szCs w:val="24"/>
        </w:rPr>
        <w:t>.</w:t>
      </w:r>
    </w:p>
    <w:p w:rsidR="006F4156" w:rsidRPr="00412552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F4156" w:rsidRPr="00412552">
        <w:rPr>
          <w:rFonts w:ascii="Times New Roman" w:hAnsi="Times New Roman" w:cs="Times New Roman"/>
          <w:sz w:val="24"/>
          <w:szCs w:val="24"/>
        </w:rPr>
        <w:t>, ответственн</w:t>
      </w:r>
      <w:r w:rsidRPr="00412552">
        <w:rPr>
          <w:rFonts w:ascii="Times New Roman" w:hAnsi="Times New Roman" w:cs="Times New Roman"/>
          <w:sz w:val="24"/>
          <w:szCs w:val="24"/>
        </w:rPr>
        <w:t>ое</w:t>
      </w:r>
      <w:r w:rsidR="006F4156" w:rsidRPr="0041255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или направление Заявителю решения Администрации об утверждении схемы расположения земельного участка или письма Администрации </w:t>
      </w:r>
      <w:r w:rsidR="00330DE4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о согласии на заключение соглашения о перераспределении земельных участков либо письма Администрации об отказе в заключени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412552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412552">
        <w:rPr>
          <w:rFonts w:ascii="Times New Roman" w:hAnsi="Times New Roman" w:cs="Times New Roman"/>
          <w:sz w:val="24"/>
          <w:szCs w:val="24"/>
        </w:rPr>
        <w:t>не превышает</w:t>
      </w:r>
      <w:r w:rsidRPr="00412552">
        <w:rPr>
          <w:rFonts w:ascii="Times New Roman" w:hAnsi="Times New Roman" w:cs="Times New Roman"/>
          <w:sz w:val="24"/>
          <w:szCs w:val="24"/>
        </w:rPr>
        <w:t xml:space="preserve"> двадцати календарных дней.</w:t>
      </w:r>
    </w:p>
    <w:p w:rsidR="00C01C54" w:rsidRPr="00412552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DE4" w:rsidRPr="0041255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Подготовка и выдача проекта </w:t>
      </w:r>
      <w:r w:rsidRPr="00412552">
        <w:rPr>
          <w:rFonts w:ascii="Times New Roman" w:eastAsia="Calibri" w:hAnsi="Times New Roman" w:cs="Times New Roman"/>
          <w:b/>
          <w:sz w:val="24"/>
          <w:szCs w:val="24"/>
        </w:rPr>
        <w:t>соглашения о перераспределении земельных участков</w:t>
      </w:r>
      <w:r w:rsidRPr="00412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DE4" w:rsidRPr="00412552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30DE4" w:rsidRPr="00412552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ЕГРН на земельный участок или земельные участки, образуемые в результате перераспределения.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</w:t>
      </w:r>
      <w:r w:rsidR="00EF26BF" w:rsidRPr="00412552">
        <w:rPr>
          <w:rFonts w:ascii="Times New Roman" w:hAnsi="Times New Roman"/>
          <w:sz w:val="24"/>
          <w:szCs w:val="24"/>
        </w:rPr>
        <w:t xml:space="preserve"> </w:t>
      </w:r>
      <w:r w:rsidRPr="00412552">
        <w:rPr>
          <w:rFonts w:ascii="Times New Roman" w:hAnsi="Times New Roman"/>
          <w:sz w:val="24"/>
          <w:szCs w:val="24"/>
        </w:rPr>
        <w:t xml:space="preserve"> об отказе в заключени</w:t>
      </w:r>
      <w:proofErr w:type="gramStart"/>
      <w:r w:rsidRPr="00412552">
        <w:rPr>
          <w:rFonts w:ascii="Times New Roman" w:hAnsi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с указанием причины такого отказа.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>В случае отсутствия основании для отказа в заключени</w:t>
      </w:r>
      <w:proofErr w:type="gramStart"/>
      <w:r w:rsidRPr="00412552">
        <w:rPr>
          <w:rFonts w:ascii="Times New Roman" w:hAnsi="Times New Roman"/>
          <w:sz w:val="24"/>
          <w:szCs w:val="24"/>
        </w:rPr>
        <w:t>и</w:t>
      </w:r>
      <w:proofErr w:type="gramEnd"/>
      <w:r w:rsidRPr="00412552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 xml:space="preserve"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</w:t>
      </w:r>
      <w:r w:rsidR="00EF26BF" w:rsidRPr="00412552">
        <w:rPr>
          <w:rFonts w:ascii="Times New Roman" w:hAnsi="Times New Roman"/>
          <w:sz w:val="24"/>
          <w:szCs w:val="24"/>
        </w:rPr>
        <w:t xml:space="preserve"> </w:t>
      </w:r>
      <w:r w:rsidRPr="00412552">
        <w:rPr>
          <w:rFonts w:ascii="Times New Roman" w:hAnsi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Администрации.</w:t>
      </w:r>
    </w:p>
    <w:p w:rsidR="00330DE4" w:rsidRPr="00412552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12552">
        <w:rPr>
          <w:rFonts w:ascii="Times New Roman" w:hAnsi="Times New Roman"/>
          <w:sz w:val="24"/>
          <w:szCs w:val="24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412552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Подписанное руководителем Администрации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412552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412552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или направление Заявителю </w:t>
      </w:r>
      <w:r w:rsidR="009F27F2" w:rsidRPr="00412552">
        <w:rPr>
          <w:rFonts w:ascii="Times New Roman" w:hAnsi="Times New Roman" w:cs="Times New Roman"/>
          <w:sz w:val="24"/>
          <w:szCs w:val="24"/>
        </w:rPr>
        <w:t xml:space="preserve">подписанных экземпляров проекта </w:t>
      </w:r>
      <w:r w:rsidR="009F27F2" w:rsidRPr="00412552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330DE4" w:rsidRPr="00412552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 w:rsidRPr="0041255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F27F2" w:rsidRPr="00412552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330DE4" w:rsidRPr="00412552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412552">
        <w:rPr>
          <w:rFonts w:ascii="Times New Roman" w:hAnsi="Times New Roman" w:cs="Times New Roman"/>
          <w:sz w:val="24"/>
          <w:szCs w:val="24"/>
        </w:rPr>
        <w:t>не превышает</w:t>
      </w:r>
      <w:r w:rsidRPr="00412552">
        <w:rPr>
          <w:rFonts w:ascii="Times New Roman" w:hAnsi="Times New Roman" w:cs="Times New Roman"/>
          <w:sz w:val="24"/>
          <w:szCs w:val="24"/>
        </w:rPr>
        <w:t xml:space="preserve"> тридцати календарных дней.</w:t>
      </w:r>
    </w:p>
    <w:p w:rsidR="00B01E68" w:rsidRPr="0041255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41255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5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</w:t>
      </w:r>
      <w:r w:rsidR="002F18CE" w:rsidRPr="00412552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412552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6B627A" w:rsidRPr="00412552">
        <w:rPr>
          <w:rFonts w:ascii="Times New Roman" w:hAnsi="Times New Roman" w:cs="Times New Roman"/>
          <w:sz w:val="24"/>
          <w:szCs w:val="24"/>
        </w:rPr>
        <w:t>4</w:t>
      </w:r>
      <w:r w:rsidRPr="004125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1255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255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12552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1255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B4F07" w:rsidRPr="00412552" w:rsidRDefault="00F739C0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B4F07" w:rsidRPr="00412552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412552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1255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1255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B4F07" w:rsidRPr="0041255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346C8B" w:rsidRPr="0041255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5B4F07" w:rsidRPr="00412552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Pr="00412552">
        <w:rPr>
          <w:rFonts w:ascii="Times New Roman" w:hAnsi="Times New Roman" w:cs="Times New Roman"/>
          <w:sz w:val="24"/>
          <w:szCs w:val="24"/>
        </w:rPr>
        <w:tab/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прие</w:t>
      </w:r>
      <w:r w:rsidR="00EF26BF" w:rsidRPr="00412552">
        <w:rPr>
          <w:rFonts w:ascii="Times New Roman" w:hAnsi="Times New Roman" w:cs="Times New Roman"/>
          <w:sz w:val="24"/>
          <w:szCs w:val="24"/>
        </w:rPr>
        <w:t xml:space="preserve">м и регистрация Администрацией </w:t>
      </w:r>
      <w:r w:rsidRPr="00412552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либо действия (бездействие) должностных лиц Администрации, предоставляющего муниципальную услугу.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3.7.2. Запись на прием в Администрацию или РГАУ МФЦ для подачи запроса. 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РГАПУ МФЦ Заявителю обеспечивается возможность: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3.7.3. Формирование запроса.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pacing w:val="-6"/>
          <w:sz w:val="24"/>
          <w:szCs w:val="24"/>
        </w:rPr>
        <w:t xml:space="preserve">3.7.4. </w:t>
      </w:r>
      <w:proofErr w:type="gramStart"/>
      <w:r w:rsidRPr="00412552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412552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412552" w:rsidRDefault="005B4F07" w:rsidP="005B4F07">
      <w:pPr>
        <w:pStyle w:val="Default"/>
        <w:ind w:firstLine="709"/>
        <w:jc w:val="both"/>
        <w:rPr>
          <w:color w:val="auto"/>
          <w:spacing w:val="-6"/>
        </w:rPr>
      </w:pPr>
      <w:r w:rsidRPr="00412552">
        <w:rPr>
          <w:color w:val="auto"/>
        </w:rPr>
        <w:t xml:space="preserve">3.7.5. </w:t>
      </w:r>
      <w:r w:rsidRPr="00412552">
        <w:rPr>
          <w:color w:val="auto"/>
          <w:spacing w:val="-6"/>
        </w:rPr>
        <w:t xml:space="preserve">Электронное заявление становится доступным для </w:t>
      </w:r>
      <w:r w:rsidRPr="00412552">
        <w:rPr>
          <w:color w:val="auto"/>
        </w:rPr>
        <w:t>ответственного специалиста</w:t>
      </w:r>
      <w:r w:rsidRPr="00412552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412552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12552">
        <w:rPr>
          <w:rFonts w:eastAsia="Calibri"/>
          <w:lang w:eastAsia="en-US"/>
        </w:rPr>
        <w:t>Ответственный специалист:</w:t>
      </w:r>
    </w:p>
    <w:p w:rsidR="005B4F07" w:rsidRPr="00412552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412552">
        <w:t>проверяет наличие электронных заявлений, поступивших с РПГУ, с периодом не реже двух раз в день;</w:t>
      </w:r>
    </w:p>
    <w:p w:rsidR="005B4F07" w:rsidRPr="00412552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412552">
        <w:lastRenderedPageBreak/>
        <w:t>изучает поступившие заявления и приложенные образы документов (документы);</w:t>
      </w:r>
    </w:p>
    <w:p w:rsidR="005B4F07" w:rsidRPr="00412552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412552">
        <w:t>производит действия в соответствии с пунктом 3.7.7 Административного регламента.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5B4F07" w:rsidRPr="00412552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12552">
        <w:rPr>
          <w:rFonts w:eastAsiaTheme="minorHAnsi"/>
          <w:lang w:eastAsia="en-US"/>
        </w:rPr>
        <w:t xml:space="preserve">3.7.7. </w:t>
      </w:r>
      <w:r w:rsidRPr="00412552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12552">
        <w:rPr>
          <w:spacing w:val="-6"/>
        </w:rPr>
        <w:t>время.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41255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5B4F07" w:rsidRPr="00412552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41255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4125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</w:t>
      </w:r>
      <w:r w:rsidR="00194861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41255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412552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412552">
        <w:rPr>
          <w:rFonts w:ascii="Times New Roman" w:hAnsi="Times New Roman" w:cs="Times New Roman"/>
          <w:sz w:val="24"/>
          <w:szCs w:val="24"/>
        </w:rPr>
        <w:t>ов З</w:t>
      </w:r>
      <w:r w:rsidRPr="00412552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412552">
        <w:rPr>
          <w:rFonts w:ascii="Times New Roman" w:hAnsi="Times New Roman" w:cs="Times New Roman"/>
          <w:sz w:val="24"/>
          <w:szCs w:val="24"/>
        </w:rPr>
        <w:t>муниципальные</w:t>
      </w:r>
      <w:r w:rsidRPr="00412552">
        <w:rPr>
          <w:rFonts w:ascii="Times New Roman" w:hAnsi="Times New Roman" w:cs="Times New Roman"/>
          <w:sz w:val="24"/>
          <w:szCs w:val="24"/>
        </w:rPr>
        <w:t xml:space="preserve"> услуги, в иные органы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41255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412552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412552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12552">
        <w:t>обработку персональных данных, связанных с предоставлением муниципальной услуги (при необходимости);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4125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12552">
        <w:rPr>
          <w:rFonts w:ascii="Times New Roman" w:hAnsi="Times New Roman" w:cs="Times New Roman"/>
          <w:sz w:val="24"/>
          <w:szCs w:val="24"/>
        </w:rPr>
        <w:t>жалоб Заявителей;</w:t>
      </w:r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41255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3.</w:t>
      </w:r>
      <w:r w:rsidR="00194861" w:rsidRPr="00412552">
        <w:rPr>
          <w:rFonts w:ascii="Times New Roman" w:hAnsi="Times New Roman" w:cs="Times New Roman"/>
          <w:sz w:val="24"/>
          <w:szCs w:val="24"/>
        </w:rPr>
        <w:t>8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  <w:r w:rsidR="00194861" w:rsidRPr="00412552">
        <w:rPr>
          <w:rFonts w:ascii="Times New Roman" w:hAnsi="Times New Roman" w:cs="Times New Roman"/>
          <w:sz w:val="24"/>
          <w:szCs w:val="24"/>
        </w:rPr>
        <w:t>1.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412552">
        <w:rPr>
          <w:rFonts w:ascii="Times New Roman" w:hAnsi="Times New Roman" w:cs="Times New Roman"/>
          <w:sz w:val="24"/>
          <w:szCs w:val="24"/>
        </w:rPr>
        <w:t>2.8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412552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412552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412552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412552">
        <w:t>При однократном обращении З</w:t>
      </w:r>
      <w:r w:rsidR="000C7A50" w:rsidRPr="00412552">
        <w:t xml:space="preserve">аявителя с запросом о предоставлении нескольких государственных и (или) муниципальных услуг </w:t>
      </w:r>
      <w:r w:rsidR="004B5111" w:rsidRPr="00412552">
        <w:t>РГАУ МФЦ</w:t>
      </w:r>
      <w:r w:rsidR="000C7A50" w:rsidRPr="00412552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412552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12552">
        <w:t xml:space="preserve">По окончании приема документов работник </w:t>
      </w:r>
      <w:r w:rsidR="002D671C" w:rsidRPr="00412552">
        <w:t>РГАУ МФЦ</w:t>
      </w:r>
      <w:r w:rsidRPr="00412552">
        <w:t xml:space="preserve"> выдает Заявителю расписку в приеме документов.</w:t>
      </w:r>
    </w:p>
    <w:p w:rsidR="000C7A50" w:rsidRPr="0041255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412552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4125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</w:t>
      </w:r>
      <w:r w:rsidR="00FB5EA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412552">
        <w:rPr>
          <w:rFonts w:ascii="Times New Roman" w:hAnsi="Times New Roman" w:cs="Times New Roman"/>
          <w:sz w:val="24"/>
          <w:szCs w:val="24"/>
        </w:rPr>
        <w:t>Администрацию</w:t>
      </w:r>
      <w:r w:rsidRPr="0041255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412552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412552">
        <w:rPr>
          <w:rFonts w:ascii="Times New Roman" w:hAnsi="Times New Roman" w:cs="Times New Roman"/>
          <w:bCs/>
          <w:sz w:val="24"/>
          <w:szCs w:val="24"/>
        </w:rPr>
        <w:t>определяются соглашением о взаимодействии</w:t>
      </w:r>
      <w:r w:rsidR="002D671C" w:rsidRPr="004125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41255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412552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4125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12552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412552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41255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12552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1255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F26BF" w:rsidRPr="0041255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255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41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55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255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41255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412552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41255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41255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наруш</w:t>
      </w:r>
      <w:r w:rsidR="00D64514" w:rsidRPr="00412552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41255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41255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41255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41255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</w:t>
      </w:r>
      <w:r w:rsidRPr="00412552">
        <w:rPr>
          <w:rFonts w:ascii="Times New Roman" w:hAnsi="Times New Roman" w:cs="Times New Roman"/>
          <w:sz w:val="24"/>
          <w:szCs w:val="24"/>
        </w:rPr>
        <w:lastRenderedPageBreak/>
        <w:t xml:space="preserve">полном объеме, в порядке, определенном </w:t>
      </w:r>
      <w:hyperlink r:id="rId18" w:history="1">
        <w:r w:rsidRPr="004125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12552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412552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41255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4125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1255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412552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41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552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41255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4125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41255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41255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1255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412552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552">
        <w:rPr>
          <w:rFonts w:ascii="Times New Roman" w:hAnsi="Times New Roman" w:cs="Times New Roman"/>
          <w:sz w:val="24"/>
          <w:szCs w:val="24"/>
        </w:rPr>
        <w:t xml:space="preserve">подается в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552">
        <w:rPr>
          <w:rFonts w:ascii="Times New Roman" w:hAnsi="Times New Roman" w:cs="Times New Roman"/>
          <w:sz w:val="24"/>
          <w:szCs w:val="24"/>
        </w:rPr>
        <w:t>либо в случае его отсутствия рассматривается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B5EA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Pr="00412552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412552">
        <w:rPr>
          <w:rFonts w:ascii="Times New Roman" w:hAnsi="Times New Roman" w:cs="Times New Roman"/>
          <w:sz w:val="24"/>
          <w:szCs w:val="24"/>
        </w:rPr>
        <w:t>еме З</w:t>
      </w:r>
      <w:r w:rsidRPr="00412552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412552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412552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412552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B5EAD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41255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B5EAD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412552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412552">
        <w:rPr>
          <w:rFonts w:ascii="Times New Roman" w:hAnsi="Times New Roman" w:cs="Times New Roman"/>
          <w:sz w:val="24"/>
          <w:szCs w:val="24"/>
        </w:rPr>
        <w:t>.</w:t>
      </w:r>
    </w:p>
    <w:p w:rsidR="00EA7593" w:rsidRPr="00412552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2552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412552">
        <w:rPr>
          <w:rFonts w:ascii="Times New Roman" w:hAnsi="Times New Roman" w:cs="Times New Roman"/>
          <w:bCs/>
          <w:sz w:val="24"/>
          <w:szCs w:val="24"/>
        </w:rPr>
        <w:t>:</w:t>
      </w:r>
    </w:p>
    <w:p w:rsidR="00EA7593" w:rsidRPr="00412552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2" w:history="1">
        <w:r w:rsidRPr="00412552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41255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EA7593" w:rsidRPr="00412552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412552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12552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412552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5.5.2. М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412552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12552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="001307A3" w:rsidRPr="0041255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город Бирск</w:t>
      </w:r>
      <w:r w:rsidR="002C597D"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45493D" w:rsidRPr="0041255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5493D" w:rsidRPr="00412552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45493D" w:rsidRPr="004125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412552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5.6.2. </w:t>
      </w:r>
      <w:r w:rsidR="00A93D46" w:rsidRPr="00412552">
        <w:rPr>
          <w:rFonts w:ascii="Times New Roman" w:hAnsi="Times New Roman" w:cs="Times New Roman"/>
          <w:sz w:val="24"/>
          <w:szCs w:val="24"/>
        </w:rPr>
        <w:t>РПГУ</w:t>
      </w:r>
      <w:r w:rsidRPr="00412552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412552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412552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412552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412552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412552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4125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12552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412552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412552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Администрацию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412552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412552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412552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412552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412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412552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412552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41255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41255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41255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412552">
        <w:rPr>
          <w:rFonts w:ascii="Times New Roman" w:hAnsi="Times New Roman" w:cs="Times New Roman"/>
          <w:sz w:val="24"/>
          <w:szCs w:val="24"/>
        </w:rPr>
        <w:t>вый адрес З</w:t>
      </w:r>
      <w:r w:rsidRPr="00412552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412552">
        <w:rPr>
          <w:rFonts w:ascii="Times New Roman" w:hAnsi="Times New Roman" w:cs="Times New Roman"/>
          <w:sz w:val="24"/>
          <w:szCs w:val="24"/>
        </w:rPr>
        <w:t>, З</w:t>
      </w:r>
      <w:r w:rsidRPr="00412552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412552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412552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5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Администрации,</w:t>
      </w:r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lastRenderedPageBreak/>
        <w:t>принятое по жалобе решение;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41255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41255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41255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41255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1255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412552">
        <w:rPr>
          <w:rFonts w:ascii="Times New Roman" w:hAnsi="Times New Roman" w:cs="Times New Roman"/>
          <w:sz w:val="24"/>
          <w:szCs w:val="24"/>
        </w:rPr>
        <w:t>Администрации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412552">
        <w:rPr>
          <w:rFonts w:ascii="Times New Roman" w:hAnsi="Times New Roman" w:cs="Times New Roman"/>
          <w:sz w:val="24"/>
          <w:szCs w:val="24"/>
        </w:rPr>
        <w:t>З</w:t>
      </w:r>
      <w:r w:rsidRPr="00412552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41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41255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1255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1255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55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2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412552">
        <w:rPr>
          <w:rFonts w:ascii="Times New Roman" w:hAnsi="Times New Roman" w:cs="Times New Roman"/>
          <w:sz w:val="24"/>
          <w:szCs w:val="24"/>
        </w:rPr>
        <w:t>Администрация</w:t>
      </w:r>
      <w:r w:rsidRPr="0041255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12552">
        <w:rPr>
          <w:rFonts w:ascii="Times New Roman" w:hAnsi="Times New Roman" w:cs="Times New Roman"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41255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412552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41255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1B3A54" w:rsidRPr="00412552">
        <w:rPr>
          <w:rFonts w:ascii="Times New Roman" w:hAnsi="Times New Roman" w:cs="Times New Roman"/>
          <w:bCs/>
          <w:sz w:val="24"/>
          <w:szCs w:val="24"/>
        </w:rPr>
        <w:t>З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41255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552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41255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12552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412552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412552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5634BE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30DE4" w:rsidRPr="005634BE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A3" w:rsidRDefault="0045493D" w:rsidP="0045493D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  <w:r w:rsidRPr="0045493D">
        <w:rPr>
          <w:rFonts w:ascii="Times New Roman" w:hAnsi="Times New Roman" w:cs="Times New Roman"/>
          <w:sz w:val="24"/>
          <w:szCs w:val="24"/>
        </w:rPr>
        <w:t>Администрация</w:t>
      </w:r>
      <w:r w:rsidR="001307A3" w:rsidRPr="00130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7A3" w:rsidRPr="001307A3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</w:t>
      </w:r>
      <w:r w:rsidR="001307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1307A3" w:rsidRDefault="001307A3" w:rsidP="00330DE4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307A3">
        <w:rPr>
          <w:rFonts w:ascii="Times New Roman" w:eastAsia="Calibri" w:hAnsi="Times New Roman" w:cs="Times New Roman"/>
          <w:sz w:val="24"/>
          <w:szCs w:val="24"/>
        </w:rPr>
        <w:t>Бирск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7A7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45493D" w:rsidRPr="0045493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45493D" w:rsidRPr="0045493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45493D" w:rsidRPr="00454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493D" w:rsidRDefault="0045493D" w:rsidP="00330DE4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45493D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30DE4" w:rsidRPr="00EA7593" w:rsidRDefault="0045493D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5634BE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30DE4" w:rsidRPr="005634BE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116B48" w:rsidRDefault="0045493D" w:rsidP="001307A3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7A3" w:rsidRPr="0045493D">
        <w:rPr>
          <w:rFonts w:ascii="Times New Roman" w:hAnsi="Times New Roman" w:cs="Times New Roman"/>
          <w:sz w:val="24"/>
          <w:szCs w:val="24"/>
        </w:rPr>
        <w:t>Администрация</w:t>
      </w:r>
      <w:r w:rsidR="001307A3" w:rsidRPr="00130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7A3" w:rsidRPr="001307A3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1307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16B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4BE" w:rsidRDefault="00116B48" w:rsidP="001307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7A3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7A3" w:rsidRPr="001307A3">
        <w:rPr>
          <w:rFonts w:ascii="Times New Roman" w:eastAsia="Calibri" w:hAnsi="Times New Roman" w:cs="Times New Roman"/>
          <w:sz w:val="24"/>
          <w:szCs w:val="24"/>
        </w:rPr>
        <w:t>Бирск</w:t>
      </w:r>
      <w:r w:rsidR="0013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7A3">
        <w:rPr>
          <w:rFonts w:ascii="Times New Roman" w:hAnsi="Times New Roman" w:cs="Times New Roman"/>
          <w:sz w:val="24"/>
          <w:szCs w:val="24"/>
        </w:rPr>
        <w:t>м</w:t>
      </w:r>
      <w:r w:rsidR="001307A3" w:rsidRPr="0045493D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56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A3" w:rsidRDefault="005634BE" w:rsidP="001307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A3" w:rsidRPr="0045493D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307A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223C" w:rsidRPr="00EA7593" w:rsidRDefault="00B3223C" w:rsidP="001307A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93D" w:rsidRDefault="0045493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A3" w:rsidRDefault="001307A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A3" w:rsidRDefault="001307A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A3" w:rsidRDefault="001307A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A3" w:rsidRDefault="001307A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A3" w:rsidRDefault="001307A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A3" w:rsidRDefault="001307A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5634BE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E4D93" w:rsidRPr="005634B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3D" w:rsidRPr="0045493D" w:rsidRDefault="0045493D" w:rsidP="0045493D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493D">
        <w:rPr>
          <w:rFonts w:ascii="Times New Roman" w:hAnsi="Times New Roman" w:cs="Times New Roman"/>
        </w:rPr>
        <w:t xml:space="preserve">Главе Администрации </w:t>
      </w:r>
      <w:r w:rsidR="005634BE">
        <w:rPr>
          <w:rFonts w:ascii="Times New Roman" w:hAnsi="Times New Roman" w:cs="Times New Roman"/>
        </w:rPr>
        <w:t xml:space="preserve"> городского поселения город Бирск </w:t>
      </w:r>
      <w:r w:rsidRPr="0045493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5493D">
        <w:rPr>
          <w:rFonts w:ascii="Times New Roman" w:hAnsi="Times New Roman" w:cs="Times New Roman"/>
        </w:rPr>
        <w:t>Бирский</w:t>
      </w:r>
      <w:proofErr w:type="spellEnd"/>
      <w:r w:rsidRPr="0045493D">
        <w:rPr>
          <w:rFonts w:ascii="Times New Roman" w:hAnsi="Times New Roman" w:cs="Times New Roman"/>
        </w:rPr>
        <w:t xml:space="preserve"> район Республики Башкортостан</w:t>
      </w:r>
    </w:p>
    <w:p w:rsidR="001537A7" w:rsidRDefault="001537A7" w:rsidP="006B627A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45493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45493D">
        <w:rPr>
          <w:rFonts w:ascii="Times New Roman" w:hAnsi="Times New Roman" w:cs="Times New Roman"/>
        </w:rPr>
        <w:t>Бирский</w:t>
      </w:r>
      <w:proofErr w:type="spellEnd"/>
      <w:r w:rsidR="0045493D">
        <w:rPr>
          <w:rFonts w:ascii="Times New Roman" w:hAnsi="Times New Roman" w:cs="Times New Roman"/>
        </w:rPr>
        <w:t xml:space="preserve"> район Республики Башкортостан</w:t>
      </w:r>
      <w:r w:rsidRPr="0092011B">
        <w:rPr>
          <w:rFonts w:ascii="Times New Roman" w:hAnsi="Times New Roman" w:cs="Times New Roman"/>
        </w:rPr>
        <w:t xml:space="preserve"> 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1028D" w:rsidRDefault="00B1028D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28D" w:rsidRDefault="00B1028D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4BE" w:rsidRDefault="005634B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5634BE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6B627A" w:rsidRPr="005634BE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4BE">
        <w:rPr>
          <w:rFonts w:ascii="Times New Roman" w:hAnsi="Times New Roman" w:cs="Times New Roman"/>
          <w:b/>
          <w:sz w:val="24"/>
          <w:szCs w:val="24"/>
        </w:rPr>
        <w:lastRenderedPageBreak/>
        <w:t>к Административному регламенту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1028D" w:rsidRPr="00B1028D" w:rsidRDefault="005B4F0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1028D" w:rsidRPr="00B1028D">
        <w:rPr>
          <w:rFonts w:ascii="Times New Roman" w:hAnsi="Times New Roman" w:cs="Times New Roman"/>
          <w:sz w:val="24"/>
          <w:szCs w:val="24"/>
        </w:rPr>
        <w:t>Администраци</w:t>
      </w:r>
      <w:r w:rsidR="00B1028D">
        <w:rPr>
          <w:rFonts w:ascii="Times New Roman" w:hAnsi="Times New Roman" w:cs="Times New Roman"/>
          <w:sz w:val="24"/>
          <w:szCs w:val="24"/>
        </w:rPr>
        <w:t>ю</w:t>
      </w:r>
    </w:p>
    <w:p w:rsidR="00B1028D" w:rsidRPr="00B1028D" w:rsidRDefault="001537A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1028D" w:rsidRPr="00B1028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B1028D" w:rsidRPr="00B1028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B1028D" w:rsidRPr="00B1028D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</w:t>
      </w:r>
    </w:p>
    <w:p w:rsidR="005B4F07" w:rsidRPr="00820ACF" w:rsidRDefault="005B4F0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537A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4F07" w:rsidRPr="00820ACF">
        <w:rPr>
          <w:rFonts w:ascii="Times New Roman" w:hAnsi="Times New Roman" w:cs="Times New Roman"/>
          <w:sz w:val="24"/>
          <w:szCs w:val="24"/>
        </w:rPr>
        <w:t>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28D" w:rsidRPr="00B1028D" w:rsidRDefault="005B4F0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1028D" w:rsidRPr="00B1028D">
        <w:rPr>
          <w:rFonts w:ascii="Times New Roman" w:hAnsi="Times New Roman" w:cs="Times New Roman"/>
          <w:sz w:val="24"/>
          <w:szCs w:val="24"/>
        </w:rPr>
        <w:t>Администраци</w:t>
      </w:r>
      <w:r w:rsidR="00B1028D">
        <w:rPr>
          <w:rFonts w:ascii="Times New Roman" w:hAnsi="Times New Roman" w:cs="Times New Roman"/>
          <w:sz w:val="24"/>
          <w:szCs w:val="24"/>
        </w:rPr>
        <w:t>ю</w:t>
      </w:r>
      <w:r w:rsidR="005634BE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Бирск</w:t>
      </w:r>
    </w:p>
    <w:p w:rsidR="00B1028D" w:rsidRPr="00B1028D" w:rsidRDefault="001537A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1028D" w:rsidRPr="00B1028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B1028D" w:rsidRPr="00B1028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B1028D" w:rsidRPr="00B1028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B4F07" w:rsidRPr="00820ACF" w:rsidRDefault="005B4F0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537A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4F07" w:rsidRPr="00820ACF">
        <w:rPr>
          <w:rFonts w:ascii="Times New Roman" w:hAnsi="Times New Roman" w:cs="Times New Roman"/>
          <w:sz w:val="24"/>
          <w:szCs w:val="24"/>
        </w:rPr>
        <w:t>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4BE" w:rsidRPr="00B1028D" w:rsidRDefault="005634BE" w:rsidP="005634B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Pr="00B1028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 городского поселения город Бирск</w:t>
      </w:r>
    </w:p>
    <w:p w:rsidR="005634BE" w:rsidRPr="00B1028D" w:rsidRDefault="005634BE" w:rsidP="005634B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28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B1028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1028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B4F07" w:rsidRPr="00820ACF" w:rsidRDefault="005B4F07" w:rsidP="00B102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1D" w:rsidRDefault="0080621D">
      <w:pPr>
        <w:spacing w:after="0" w:line="240" w:lineRule="auto"/>
      </w:pPr>
      <w:r>
        <w:separator/>
      </w:r>
    </w:p>
  </w:endnote>
  <w:endnote w:type="continuationSeparator" w:id="0">
    <w:p w:rsidR="0080621D" w:rsidRDefault="0080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1D" w:rsidRDefault="0080621D">
      <w:pPr>
        <w:spacing w:after="0" w:line="240" w:lineRule="auto"/>
      </w:pPr>
      <w:r>
        <w:separator/>
      </w:r>
    </w:p>
  </w:footnote>
  <w:footnote w:type="continuationSeparator" w:id="0">
    <w:p w:rsidR="0080621D" w:rsidRDefault="0080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3" w:rsidRPr="00065506" w:rsidRDefault="001307A3" w:rsidP="00065506">
    <w:pPr>
      <w:pStyle w:val="a3"/>
      <w:jc w:val="center"/>
    </w:pPr>
  </w:p>
  <w:p w:rsidR="001307A3" w:rsidRDefault="001307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506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3CFD"/>
    <w:rsid w:val="00105C4F"/>
    <w:rsid w:val="00110BA0"/>
    <w:rsid w:val="00112E0F"/>
    <w:rsid w:val="00113E5C"/>
    <w:rsid w:val="00116B48"/>
    <w:rsid w:val="00121A3A"/>
    <w:rsid w:val="00122EF6"/>
    <w:rsid w:val="00125005"/>
    <w:rsid w:val="001260D0"/>
    <w:rsid w:val="00126839"/>
    <w:rsid w:val="001307A3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37A7"/>
    <w:rsid w:val="0015794E"/>
    <w:rsid w:val="00167E4E"/>
    <w:rsid w:val="00170C86"/>
    <w:rsid w:val="00173825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551B"/>
    <w:rsid w:val="002D671C"/>
    <w:rsid w:val="002D7470"/>
    <w:rsid w:val="002F18CE"/>
    <w:rsid w:val="002F4448"/>
    <w:rsid w:val="002F5F22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2552"/>
    <w:rsid w:val="00415E2A"/>
    <w:rsid w:val="00416B17"/>
    <w:rsid w:val="00422E17"/>
    <w:rsid w:val="004230BF"/>
    <w:rsid w:val="00434756"/>
    <w:rsid w:val="00443FFB"/>
    <w:rsid w:val="00454500"/>
    <w:rsid w:val="0045493D"/>
    <w:rsid w:val="00454E3E"/>
    <w:rsid w:val="0045733A"/>
    <w:rsid w:val="00457EB9"/>
    <w:rsid w:val="00461AD5"/>
    <w:rsid w:val="00463BE9"/>
    <w:rsid w:val="00463D84"/>
    <w:rsid w:val="00464EE4"/>
    <w:rsid w:val="0046590D"/>
    <w:rsid w:val="004705AD"/>
    <w:rsid w:val="00470A7C"/>
    <w:rsid w:val="00471F2B"/>
    <w:rsid w:val="004815E3"/>
    <w:rsid w:val="004819D9"/>
    <w:rsid w:val="00485493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4BE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A3B9D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44ED2"/>
    <w:rsid w:val="0065031B"/>
    <w:rsid w:val="00650669"/>
    <w:rsid w:val="00651EAF"/>
    <w:rsid w:val="00657713"/>
    <w:rsid w:val="0066291E"/>
    <w:rsid w:val="0066460B"/>
    <w:rsid w:val="00665356"/>
    <w:rsid w:val="00665B78"/>
    <w:rsid w:val="00666109"/>
    <w:rsid w:val="006672E0"/>
    <w:rsid w:val="00667FCE"/>
    <w:rsid w:val="00671AB5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3EFE"/>
    <w:rsid w:val="006D5AF9"/>
    <w:rsid w:val="006D6195"/>
    <w:rsid w:val="006E061A"/>
    <w:rsid w:val="006E3473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21D"/>
    <w:rsid w:val="00806476"/>
    <w:rsid w:val="008126BC"/>
    <w:rsid w:val="00813D8F"/>
    <w:rsid w:val="00814043"/>
    <w:rsid w:val="008200D7"/>
    <w:rsid w:val="00822D33"/>
    <w:rsid w:val="0082442D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3482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7D10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55021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2B2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6CD9"/>
    <w:rsid w:val="00B01E68"/>
    <w:rsid w:val="00B03A8B"/>
    <w:rsid w:val="00B070EE"/>
    <w:rsid w:val="00B07596"/>
    <w:rsid w:val="00B1028D"/>
    <w:rsid w:val="00B134E5"/>
    <w:rsid w:val="00B2204E"/>
    <w:rsid w:val="00B23DD8"/>
    <w:rsid w:val="00B27742"/>
    <w:rsid w:val="00B3223C"/>
    <w:rsid w:val="00B337E9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89F"/>
    <w:rsid w:val="00C21EB9"/>
    <w:rsid w:val="00C21EF2"/>
    <w:rsid w:val="00C3278F"/>
    <w:rsid w:val="00C41C00"/>
    <w:rsid w:val="00C41F22"/>
    <w:rsid w:val="00C5337F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6964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4F8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D7272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48F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26BF"/>
    <w:rsid w:val="00EF591B"/>
    <w:rsid w:val="00EF77FB"/>
    <w:rsid w:val="00F100B1"/>
    <w:rsid w:val="00F15356"/>
    <w:rsid w:val="00F21FF0"/>
    <w:rsid w:val="00F22E5A"/>
    <w:rsid w:val="00F37588"/>
    <w:rsid w:val="00F402B4"/>
    <w:rsid w:val="00F4066C"/>
    <w:rsid w:val="00F420C6"/>
    <w:rsid w:val="00F54BC9"/>
    <w:rsid w:val="00F64E51"/>
    <w:rsid w:val="00F71D83"/>
    <w:rsid w:val="00F73711"/>
    <w:rsid w:val="00F739C0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550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DE6C-072F-48BB-A5C8-BBC95BD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18939</Words>
  <Characters>107954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333</cp:lastModifiedBy>
  <cp:revision>14</cp:revision>
  <cp:lastPrinted>2018-12-24T09:08:00Z</cp:lastPrinted>
  <dcterms:created xsi:type="dcterms:W3CDTF">2018-11-29T05:29:00Z</dcterms:created>
  <dcterms:modified xsi:type="dcterms:W3CDTF">2018-12-24T09:10:00Z</dcterms:modified>
</cp:coreProperties>
</file>